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BE" w:rsidRDefault="002D33C7" w:rsidP="00DF77BE">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KCAA</w:t>
      </w:r>
      <w:r w:rsidR="00BA73CD">
        <w:rPr>
          <w:rFonts w:ascii="Arial" w:hAnsi="Arial" w:cs="Arial"/>
          <w:b/>
          <w:sz w:val="28"/>
          <w:szCs w:val="28"/>
          <w:u w:val="single"/>
        </w:rPr>
        <w:t xml:space="preserve"> 3</w:t>
      </w:r>
      <w:r w:rsidR="00DD3E89">
        <w:rPr>
          <w:rFonts w:ascii="Arial" w:hAnsi="Arial" w:cs="Arial"/>
          <w:b/>
          <w:sz w:val="28"/>
          <w:szCs w:val="28"/>
          <w:u w:val="single"/>
        </w:rPr>
        <w:t>,000</w:t>
      </w:r>
      <w:r w:rsidR="00BA73CD">
        <w:rPr>
          <w:rFonts w:ascii="Arial" w:hAnsi="Arial" w:cs="Arial"/>
          <w:b/>
          <w:sz w:val="28"/>
          <w:szCs w:val="28"/>
          <w:u w:val="single"/>
        </w:rPr>
        <w:t>m &amp;10</w:t>
      </w:r>
      <w:r w:rsidR="00DD3E89">
        <w:rPr>
          <w:rFonts w:ascii="Arial" w:hAnsi="Arial" w:cs="Arial"/>
          <w:b/>
          <w:sz w:val="28"/>
          <w:szCs w:val="28"/>
          <w:u w:val="single"/>
        </w:rPr>
        <w:t>,000</w:t>
      </w:r>
      <w:r w:rsidR="00DF77BE">
        <w:rPr>
          <w:rFonts w:ascii="Arial" w:hAnsi="Arial" w:cs="Arial"/>
          <w:b/>
          <w:sz w:val="28"/>
          <w:szCs w:val="28"/>
          <w:u w:val="single"/>
        </w:rPr>
        <w:t>m Championships Information</w:t>
      </w:r>
    </w:p>
    <w:p w:rsidR="00DF77BE" w:rsidRDefault="00DF77BE" w:rsidP="00DF77BE">
      <w:pPr>
        <w:pStyle w:val="DefaultText"/>
        <w:tabs>
          <w:tab w:val="left" w:pos="1155"/>
        </w:tabs>
        <w:rPr>
          <w:rFonts w:ascii="Arial" w:hAnsi="Arial" w:cs="Arial"/>
          <w:b/>
          <w:sz w:val="16"/>
          <w:szCs w:val="16"/>
          <w:u w:val="single"/>
        </w:rPr>
      </w:pPr>
    </w:p>
    <w:p w:rsidR="00E54B82" w:rsidRDefault="00E54B82" w:rsidP="00DF77BE">
      <w:pPr>
        <w:rPr>
          <w:rFonts w:ascii="Arial" w:hAnsi="Arial" w:cs="Arial"/>
          <w:b/>
          <w:bCs/>
          <w:u w:val="single"/>
          <w:lang w:eastAsia="en-GB"/>
        </w:rPr>
      </w:pPr>
    </w:p>
    <w:p w:rsidR="00DF77BE" w:rsidRDefault="00DF77BE" w:rsidP="00DF77BE">
      <w:pPr>
        <w:rPr>
          <w:rFonts w:ascii="Arial" w:hAnsi="Arial" w:cs="Arial"/>
          <w:b/>
          <w:bCs/>
          <w:u w:val="single"/>
          <w:lang w:eastAsia="en-GB"/>
        </w:rPr>
      </w:pPr>
      <w:r>
        <w:rPr>
          <w:rFonts w:ascii="Arial" w:hAnsi="Arial" w:cs="Arial"/>
          <w:b/>
          <w:bCs/>
          <w:u w:val="single"/>
          <w:lang w:eastAsia="en-GB"/>
        </w:rPr>
        <w:t xml:space="preserve">Information for the </w:t>
      </w:r>
      <w:r w:rsidR="00BA73CD">
        <w:rPr>
          <w:rFonts w:ascii="Arial" w:hAnsi="Arial" w:cs="Arial"/>
          <w:b/>
          <w:sz w:val="28"/>
          <w:szCs w:val="28"/>
          <w:u w:val="single"/>
        </w:rPr>
        <w:t>3</w:t>
      </w:r>
      <w:r w:rsidR="00DD3E89">
        <w:rPr>
          <w:rFonts w:ascii="Arial" w:hAnsi="Arial" w:cs="Arial"/>
          <w:b/>
          <w:sz w:val="28"/>
          <w:szCs w:val="28"/>
          <w:u w:val="single"/>
        </w:rPr>
        <w:t>,000</w:t>
      </w:r>
      <w:r w:rsidR="00BA73CD">
        <w:rPr>
          <w:rFonts w:ascii="Arial" w:hAnsi="Arial" w:cs="Arial"/>
          <w:b/>
          <w:sz w:val="28"/>
          <w:szCs w:val="28"/>
          <w:u w:val="single"/>
        </w:rPr>
        <w:t>m &amp;10</w:t>
      </w:r>
      <w:r w:rsidR="00DD3E89">
        <w:rPr>
          <w:rFonts w:ascii="Arial" w:hAnsi="Arial" w:cs="Arial"/>
          <w:b/>
          <w:sz w:val="28"/>
          <w:szCs w:val="28"/>
          <w:u w:val="single"/>
        </w:rPr>
        <w:t>,000</w:t>
      </w:r>
      <w:r>
        <w:rPr>
          <w:rFonts w:ascii="Arial" w:hAnsi="Arial" w:cs="Arial"/>
          <w:b/>
          <w:sz w:val="28"/>
          <w:szCs w:val="28"/>
          <w:u w:val="single"/>
        </w:rPr>
        <w:t xml:space="preserve">m </w:t>
      </w:r>
      <w:r>
        <w:rPr>
          <w:rFonts w:ascii="Arial" w:hAnsi="Arial" w:cs="Arial"/>
          <w:b/>
          <w:bCs/>
          <w:u w:val="single"/>
          <w:lang w:eastAsia="en-GB"/>
        </w:rPr>
        <w:t>Championships &amp; Open:</w:t>
      </w:r>
    </w:p>
    <w:p w:rsidR="00DF77BE" w:rsidRDefault="00DF77BE" w:rsidP="00DF77BE">
      <w:pPr>
        <w:rPr>
          <w:rFonts w:ascii="Arial" w:hAnsi="Arial" w:cs="Arial"/>
          <w:sz w:val="22"/>
          <w:szCs w:val="22"/>
          <w:u w:val="single"/>
          <w:lang w:eastAsia="en-GB"/>
        </w:rPr>
      </w:pPr>
    </w:p>
    <w:p w:rsidR="00DF77BE" w:rsidRDefault="00DF77BE" w:rsidP="00DF77BE">
      <w:pPr>
        <w:pStyle w:val="ListParagraph"/>
        <w:numPr>
          <w:ilvl w:val="0"/>
          <w:numId w:val="1"/>
        </w:numPr>
        <w:rPr>
          <w:rFonts w:ascii="Arial" w:hAnsi="Arial" w:cs="Arial"/>
        </w:rPr>
      </w:pPr>
      <w:r w:rsidRPr="0065186B">
        <w:rPr>
          <w:rFonts w:ascii="Arial" w:hAnsi="Arial" w:cs="Arial"/>
        </w:rPr>
        <w:t xml:space="preserve">The meeting will be held at the Central Park Athletics Track, Cranford Road, </w:t>
      </w:r>
      <w:r w:rsidR="002374B1">
        <w:rPr>
          <w:rFonts w:ascii="Arial" w:hAnsi="Arial" w:cs="Arial"/>
        </w:rPr>
        <w:t>Dart</w:t>
      </w:r>
      <w:r w:rsidR="002D33C7">
        <w:rPr>
          <w:rFonts w:ascii="Arial" w:hAnsi="Arial" w:cs="Arial"/>
        </w:rPr>
        <w:t>ford, Kent</w:t>
      </w:r>
      <w:r w:rsidR="00B47B3A">
        <w:rPr>
          <w:rFonts w:ascii="Arial" w:hAnsi="Arial" w:cs="Arial"/>
        </w:rPr>
        <w:t xml:space="preserve"> </w:t>
      </w:r>
      <w:r w:rsidR="002D33C7">
        <w:rPr>
          <w:rFonts w:ascii="Arial" w:hAnsi="Arial" w:cs="Arial"/>
        </w:rPr>
        <w:t>DA1 1JP on the 21</w:t>
      </w:r>
      <w:r w:rsidR="002D33C7" w:rsidRPr="002D33C7">
        <w:rPr>
          <w:rFonts w:ascii="Arial" w:hAnsi="Arial" w:cs="Arial"/>
          <w:vertAlign w:val="superscript"/>
        </w:rPr>
        <w:t>st</w:t>
      </w:r>
      <w:r w:rsidR="002D33C7">
        <w:rPr>
          <w:rFonts w:ascii="Arial" w:hAnsi="Arial" w:cs="Arial"/>
        </w:rPr>
        <w:t xml:space="preserve"> June 2017 </w:t>
      </w:r>
      <w:r w:rsidRPr="0065186B">
        <w:rPr>
          <w:rFonts w:ascii="Arial" w:hAnsi="Arial" w:cs="Arial"/>
        </w:rPr>
        <w:t>(The meeting is being held with</w:t>
      </w:r>
      <w:r w:rsidR="0065186B">
        <w:rPr>
          <w:rFonts w:ascii="Arial" w:hAnsi="Arial" w:cs="Arial"/>
        </w:rPr>
        <w:t>in the Dartford Harriers Open meeting, for which KCAA is very grateful</w:t>
      </w:r>
      <w:r w:rsidR="00E51873">
        <w:rPr>
          <w:rFonts w:ascii="Arial" w:hAnsi="Arial" w:cs="Arial"/>
        </w:rPr>
        <w:t>.</w:t>
      </w:r>
      <w:r w:rsidR="0065186B">
        <w:rPr>
          <w:rFonts w:ascii="Arial" w:hAnsi="Arial" w:cs="Arial"/>
        </w:rPr>
        <w:t>)</w:t>
      </w:r>
    </w:p>
    <w:p w:rsidR="002374B1" w:rsidRDefault="002374B1" w:rsidP="002374B1">
      <w:pPr>
        <w:pStyle w:val="ListParagraph"/>
        <w:ind w:left="360"/>
        <w:rPr>
          <w:rFonts w:ascii="Arial" w:hAnsi="Arial" w:cs="Arial"/>
        </w:rPr>
      </w:pPr>
    </w:p>
    <w:p w:rsidR="002374B1" w:rsidRPr="0065186B" w:rsidRDefault="00D52579" w:rsidP="00DF77BE">
      <w:pPr>
        <w:pStyle w:val="ListParagraph"/>
        <w:numPr>
          <w:ilvl w:val="0"/>
          <w:numId w:val="1"/>
        </w:numPr>
        <w:rPr>
          <w:rFonts w:ascii="Arial" w:hAnsi="Arial" w:cs="Arial"/>
        </w:rPr>
      </w:pPr>
      <w:r>
        <w:rPr>
          <w:rFonts w:ascii="Arial" w:hAnsi="Arial" w:cs="Arial"/>
        </w:rPr>
        <w:t>An e</w:t>
      </w:r>
      <w:r w:rsidR="002374B1">
        <w:rPr>
          <w:rFonts w:ascii="Arial" w:hAnsi="Arial" w:cs="Arial"/>
        </w:rPr>
        <w:t>lectronic lap timing &amp; Photofinish results system will be in use at thi</w:t>
      </w:r>
      <w:r w:rsidR="002D33C7">
        <w:rPr>
          <w:rFonts w:ascii="Arial" w:hAnsi="Arial" w:cs="Arial"/>
        </w:rPr>
        <w:t>s meeting</w:t>
      </w:r>
      <w:r w:rsidR="002374B1">
        <w:rPr>
          <w:rFonts w:ascii="Arial" w:hAnsi="Arial" w:cs="Arial"/>
        </w:rPr>
        <w:t>.</w:t>
      </w:r>
    </w:p>
    <w:p w:rsidR="009548E7" w:rsidRPr="0065186B" w:rsidRDefault="009548E7" w:rsidP="009548E7">
      <w:pPr>
        <w:pStyle w:val="ListParagraph"/>
        <w:ind w:left="360"/>
        <w:rPr>
          <w:rFonts w:ascii="Arial" w:hAnsi="Arial" w:cs="Arial"/>
        </w:rPr>
      </w:pPr>
    </w:p>
    <w:p w:rsidR="009548E7" w:rsidRPr="0065186B" w:rsidRDefault="009548E7" w:rsidP="00DF77BE">
      <w:pPr>
        <w:pStyle w:val="ListParagraph"/>
        <w:numPr>
          <w:ilvl w:val="0"/>
          <w:numId w:val="1"/>
        </w:numPr>
        <w:rPr>
          <w:rFonts w:ascii="Arial" w:hAnsi="Arial" w:cs="Arial"/>
        </w:rPr>
      </w:pPr>
      <w:r w:rsidRPr="0065186B">
        <w:rPr>
          <w:rFonts w:ascii="Arial" w:hAnsi="Arial" w:cs="Arial"/>
        </w:rPr>
        <w:t>There will be no online entry option for this meeting</w:t>
      </w:r>
      <w:r w:rsidR="00E33DB8">
        <w:rPr>
          <w:rFonts w:ascii="Arial" w:hAnsi="Arial" w:cs="Arial"/>
        </w:rPr>
        <w:t>.</w:t>
      </w:r>
    </w:p>
    <w:p w:rsidR="00DF77BE" w:rsidRPr="0065186B" w:rsidRDefault="00DF77BE" w:rsidP="00DF77BE">
      <w:pPr>
        <w:pStyle w:val="ListParagraph"/>
        <w:keepLines/>
        <w:widowControl w:val="0"/>
        <w:spacing w:after="0" w:line="240" w:lineRule="auto"/>
        <w:ind w:left="360"/>
        <w:rPr>
          <w:rFonts w:ascii="Arial" w:hAnsi="Arial" w:cs="Arial"/>
        </w:rPr>
      </w:pPr>
    </w:p>
    <w:p w:rsidR="00DF77BE" w:rsidRPr="0065186B" w:rsidRDefault="00DF77BE" w:rsidP="00DF77BE">
      <w:pPr>
        <w:pStyle w:val="ListParagraph"/>
        <w:keepLines/>
        <w:widowControl w:val="0"/>
        <w:numPr>
          <w:ilvl w:val="0"/>
          <w:numId w:val="1"/>
        </w:numPr>
        <w:spacing w:after="0" w:line="240" w:lineRule="auto"/>
        <w:rPr>
          <w:rFonts w:ascii="Arial" w:hAnsi="Arial" w:cs="Arial"/>
        </w:rPr>
      </w:pPr>
      <w:r w:rsidRPr="0065186B">
        <w:rPr>
          <w:rFonts w:ascii="Arial" w:hAnsi="Arial" w:cs="Arial"/>
          <w:lang w:eastAsia="en-GB"/>
        </w:rPr>
        <w:t xml:space="preserve">The closing date for entries is Monday, </w:t>
      </w:r>
      <w:r w:rsidR="002D33C7">
        <w:rPr>
          <w:rFonts w:ascii="Arial" w:hAnsi="Arial" w:cs="Arial"/>
          <w:lang w:eastAsia="en-GB"/>
        </w:rPr>
        <w:t>19</w:t>
      </w:r>
      <w:r w:rsidR="002374B1" w:rsidRPr="002374B1">
        <w:rPr>
          <w:rFonts w:ascii="Arial" w:hAnsi="Arial" w:cs="Arial"/>
          <w:vertAlign w:val="superscript"/>
          <w:lang w:eastAsia="en-GB"/>
        </w:rPr>
        <w:t>th</w:t>
      </w:r>
      <w:r w:rsidR="002374B1">
        <w:rPr>
          <w:rFonts w:ascii="Arial" w:hAnsi="Arial" w:cs="Arial"/>
          <w:lang w:eastAsia="en-GB"/>
        </w:rPr>
        <w:t xml:space="preserve"> </w:t>
      </w:r>
      <w:r w:rsidRPr="0065186B">
        <w:rPr>
          <w:rFonts w:ascii="Arial" w:hAnsi="Arial" w:cs="Arial"/>
          <w:lang w:eastAsia="en-GB"/>
        </w:rPr>
        <w:t>June 2</w:t>
      </w:r>
      <w:r w:rsidR="00D52579">
        <w:rPr>
          <w:rFonts w:ascii="Arial" w:hAnsi="Arial" w:cs="Arial"/>
          <w:lang w:eastAsia="en-GB"/>
        </w:rPr>
        <w:t>017 (But please see note 8</w:t>
      </w:r>
      <w:r w:rsidR="002D33C7">
        <w:rPr>
          <w:rFonts w:ascii="Arial" w:hAnsi="Arial" w:cs="Arial"/>
          <w:lang w:eastAsia="en-GB"/>
        </w:rPr>
        <w:t xml:space="preserve"> below)</w:t>
      </w:r>
      <w:r w:rsidR="002374B1">
        <w:rPr>
          <w:rFonts w:ascii="Arial" w:hAnsi="Arial" w:cs="Arial"/>
          <w:lang w:eastAsia="en-GB"/>
        </w:rPr>
        <w:t>.</w:t>
      </w:r>
    </w:p>
    <w:p w:rsidR="00DF77BE" w:rsidRPr="0065186B" w:rsidRDefault="00DF77BE" w:rsidP="00DF77BE">
      <w:pPr>
        <w:pStyle w:val="ListParagraph"/>
        <w:rPr>
          <w:rFonts w:ascii="Arial" w:hAnsi="Arial" w:cs="Arial"/>
        </w:rPr>
      </w:pPr>
    </w:p>
    <w:p w:rsidR="00DF77BE" w:rsidRDefault="00DF77BE" w:rsidP="00DF77BE">
      <w:pPr>
        <w:pStyle w:val="ListParagraph"/>
        <w:keepLines/>
        <w:widowControl w:val="0"/>
        <w:numPr>
          <w:ilvl w:val="0"/>
          <w:numId w:val="1"/>
        </w:numPr>
        <w:spacing w:after="0" w:line="240" w:lineRule="auto"/>
        <w:rPr>
          <w:rFonts w:ascii="Arial" w:hAnsi="Arial" w:cs="Arial"/>
        </w:rPr>
      </w:pPr>
      <w:r w:rsidRPr="0065186B">
        <w:rPr>
          <w:rFonts w:ascii="Arial" w:hAnsi="Arial" w:cs="Arial"/>
        </w:rPr>
        <w:t>The 3K race will start at 19.30</w:t>
      </w:r>
      <w:r w:rsidR="00B47B3A">
        <w:rPr>
          <w:rFonts w:ascii="Arial" w:hAnsi="Arial" w:cs="Arial"/>
        </w:rPr>
        <w:t>,</w:t>
      </w:r>
      <w:r w:rsidRPr="0065186B">
        <w:rPr>
          <w:rFonts w:ascii="Arial" w:hAnsi="Arial" w:cs="Arial"/>
        </w:rPr>
        <w:t xml:space="preserve"> </w:t>
      </w:r>
      <w:r w:rsidR="009548E7" w:rsidRPr="0065186B">
        <w:rPr>
          <w:rFonts w:ascii="Arial" w:hAnsi="Arial" w:cs="Arial"/>
        </w:rPr>
        <w:t xml:space="preserve">followed </w:t>
      </w:r>
      <w:r w:rsidRPr="0065186B">
        <w:rPr>
          <w:rFonts w:ascii="Arial" w:hAnsi="Arial" w:cs="Arial"/>
        </w:rPr>
        <w:t xml:space="preserve">by the 10K approximately </w:t>
      </w:r>
      <w:r w:rsidR="00E54B82">
        <w:rPr>
          <w:rFonts w:ascii="Arial" w:hAnsi="Arial" w:cs="Arial"/>
        </w:rPr>
        <w:t>1</w:t>
      </w:r>
      <w:r w:rsidRPr="0065186B">
        <w:rPr>
          <w:rFonts w:ascii="Arial" w:hAnsi="Arial" w:cs="Arial"/>
        </w:rPr>
        <w:t>5 minutes later.</w:t>
      </w:r>
    </w:p>
    <w:p w:rsidR="00E54B82" w:rsidRPr="00E54B82" w:rsidRDefault="00E54B82" w:rsidP="00E54B82">
      <w:pPr>
        <w:pStyle w:val="ListParagraph"/>
        <w:rPr>
          <w:rFonts w:ascii="Arial" w:hAnsi="Arial" w:cs="Arial"/>
        </w:rPr>
      </w:pPr>
    </w:p>
    <w:p w:rsidR="00E54B82" w:rsidRDefault="00E54B82" w:rsidP="00DF77BE">
      <w:pPr>
        <w:pStyle w:val="ListParagraph"/>
        <w:keepLines/>
        <w:widowControl w:val="0"/>
        <w:numPr>
          <w:ilvl w:val="0"/>
          <w:numId w:val="1"/>
        </w:numPr>
        <w:spacing w:after="0" w:line="240" w:lineRule="auto"/>
        <w:rPr>
          <w:rFonts w:ascii="Arial" w:hAnsi="Arial" w:cs="Arial"/>
        </w:rPr>
      </w:pPr>
      <w:r>
        <w:rPr>
          <w:rFonts w:ascii="Arial" w:hAnsi="Arial" w:cs="Arial"/>
        </w:rPr>
        <w:t>Athletes may only compete within their own age group, except U20’s who may also compete as seniors.</w:t>
      </w:r>
    </w:p>
    <w:p w:rsidR="00D52579" w:rsidRPr="00D52579" w:rsidRDefault="00D52579" w:rsidP="00D52579">
      <w:pPr>
        <w:rPr>
          <w:rFonts w:ascii="Arial" w:hAnsi="Arial" w:cs="Arial"/>
        </w:rPr>
      </w:pPr>
    </w:p>
    <w:p w:rsidR="00D52579" w:rsidRPr="00D52579" w:rsidRDefault="00D52579" w:rsidP="00D52579">
      <w:pPr>
        <w:numPr>
          <w:ilvl w:val="0"/>
          <w:numId w:val="1"/>
        </w:numPr>
        <w:rPr>
          <w:rFonts w:ascii="Arial" w:hAnsi="Arial" w:cs="Arial"/>
          <w:sz w:val="22"/>
          <w:szCs w:val="22"/>
          <w:lang w:eastAsia="en-GB"/>
        </w:rPr>
      </w:pPr>
      <w:r>
        <w:rPr>
          <w:rFonts w:ascii="Arial" w:hAnsi="Arial" w:cs="Arial"/>
          <w:sz w:val="22"/>
          <w:szCs w:val="22"/>
          <w:lang w:eastAsia="en-GB"/>
        </w:rPr>
        <w:t>In Masters specific events m</w:t>
      </w:r>
      <w:r w:rsidRPr="00E20A61">
        <w:rPr>
          <w:rFonts w:ascii="Arial" w:hAnsi="Arial" w:cs="Arial"/>
          <w:sz w:val="22"/>
          <w:szCs w:val="22"/>
          <w:lang w:eastAsia="en-GB"/>
        </w:rPr>
        <w:t>edals will only be issued if the performance is better than the SCVAC Medal Standards.</w:t>
      </w:r>
    </w:p>
    <w:p w:rsidR="00E54B82" w:rsidRPr="00E54B82" w:rsidRDefault="00E54B82" w:rsidP="00E54B82">
      <w:pPr>
        <w:pStyle w:val="ListParagraph"/>
        <w:rPr>
          <w:rFonts w:ascii="Arial" w:hAnsi="Arial" w:cs="Arial"/>
        </w:rPr>
      </w:pPr>
    </w:p>
    <w:p w:rsidR="00E54B82" w:rsidRPr="0065186B" w:rsidRDefault="00E54B82" w:rsidP="00DF77BE">
      <w:pPr>
        <w:pStyle w:val="ListParagraph"/>
        <w:keepLines/>
        <w:widowControl w:val="0"/>
        <w:numPr>
          <w:ilvl w:val="0"/>
          <w:numId w:val="1"/>
        </w:numPr>
        <w:spacing w:after="0" w:line="240" w:lineRule="auto"/>
        <w:rPr>
          <w:rFonts w:ascii="Arial" w:hAnsi="Arial" w:cs="Arial"/>
        </w:rPr>
      </w:pPr>
      <w:r>
        <w:rPr>
          <w:rFonts w:ascii="Arial" w:hAnsi="Arial" w:cs="Arial"/>
        </w:rPr>
        <w:t>To seek to ensure safety &amp; quality competition</w:t>
      </w:r>
      <w:r w:rsidR="00B47B3A">
        <w:rPr>
          <w:rFonts w:ascii="Arial" w:hAnsi="Arial" w:cs="Arial"/>
        </w:rPr>
        <w:t>,</w:t>
      </w:r>
      <w:r>
        <w:rPr>
          <w:rFonts w:ascii="Arial" w:hAnsi="Arial" w:cs="Arial"/>
        </w:rPr>
        <w:t xml:space="preserve"> if entry numbers require </w:t>
      </w:r>
      <w:r w:rsidR="002D33C7">
        <w:rPr>
          <w:rFonts w:ascii="Arial" w:hAnsi="Arial" w:cs="Arial"/>
        </w:rPr>
        <w:t>it</w:t>
      </w:r>
      <w:r w:rsidR="00B47B3A">
        <w:rPr>
          <w:rFonts w:ascii="Arial" w:hAnsi="Arial" w:cs="Arial"/>
        </w:rPr>
        <w:t>,</w:t>
      </w:r>
      <w:r w:rsidR="002D33C7">
        <w:rPr>
          <w:rFonts w:ascii="Arial" w:hAnsi="Arial" w:cs="Arial"/>
        </w:rPr>
        <w:t xml:space="preserve"> </w:t>
      </w:r>
      <w:r>
        <w:rPr>
          <w:rFonts w:ascii="Arial" w:hAnsi="Arial" w:cs="Arial"/>
        </w:rPr>
        <w:t>athletes from non KCAA registered clubs will be accepted in date order.</w:t>
      </w:r>
    </w:p>
    <w:p w:rsidR="00DF77BE" w:rsidRPr="0065186B" w:rsidRDefault="00DF77BE" w:rsidP="00DF77BE">
      <w:pPr>
        <w:rPr>
          <w:rFonts w:ascii="Arial" w:hAnsi="Arial" w:cs="Arial"/>
          <w:lang w:eastAsia="en-GB"/>
        </w:rPr>
      </w:pPr>
    </w:p>
    <w:p w:rsidR="00DF77BE" w:rsidRPr="0065186B" w:rsidRDefault="00DF77BE" w:rsidP="00DF77BE">
      <w:pPr>
        <w:pStyle w:val="ListParagraph"/>
        <w:numPr>
          <w:ilvl w:val="0"/>
          <w:numId w:val="1"/>
        </w:numPr>
        <w:spacing w:after="0" w:line="240" w:lineRule="auto"/>
        <w:rPr>
          <w:rFonts w:ascii="Arial" w:hAnsi="Arial" w:cs="Arial"/>
          <w:lang w:eastAsia="en-GB"/>
        </w:rPr>
      </w:pPr>
      <w:r w:rsidRPr="0065186B">
        <w:rPr>
          <w:rFonts w:ascii="Arial" w:hAnsi="Arial" w:cs="Arial"/>
          <w:lang w:eastAsia="en-GB"/>
        </w:rPr>
        <w:t>Any enquir</w:t>
      </w:r>
      <w:r w:rsidR="00B06214">
        <w:rPr>
          <w:rFonts w:ascii="Arial" w:hAnsi="Arial" w:cs="Arial"/>
          <w:lang w:eastAsia="en-GB"/>
        </w:rPr>
        <w:t>i</w:t>
      </w:r>
      <w:r w:rsidRPr="0065186B">
        <w:rPr>
          <w:rFonts w:ascii="Arial" w:hAnsi="Arial" w:cs="Arial"/>
          <w:lang w:eastAsia="en-GB"/>
        </w:rPr>
        <w:t xml:space="preserve">es to the Entry Secretary </w:t>
      </w:r>
      <w:hyperlink r:id="rId6" w:history="1">
        <w:r w:rsidRPr="0065186B">
          <w:rPr>
            <w:rStyle w:val="Hyperlink"/>
            <w:rFonts w:ascii="Arial" w:hAnsi="Arial" w:cs="Arial"/>
            <w:lang w:val="en-US"/>
          </w:rPr>
          <w:t>gary@kcaa.org.uk</w:t>
        </w:r>
      </w:hyperlink>
    </w:p>
    <w:p w:rsidR="00DF77BE" w:rsidRDefault="00DF77BE" w:rsidP="00DF77BE">
      <w:pPr>
        <w:pStyle w:val="ListParagraph"/>
        <w:spacing w:after="0" w:line="240" w:lineRule="auto"/>
        <w:ind w:left="360"/>
        <w:rPr>
          <w:rFonts w:ascii="Arial" w:hAnsi="Arial" w:cs="Arial"/>
          <w:lang w:eastAsia="en-GB"/>
        </w:rPr>
      </w:pPr>
      <w:r>
        <w:rPr>
          <w:rFonts w:ascii="Arial" w:hAnsi="Arial" w:cs="Arial"/>
          <w:b/>
        </w:rPr>
        <w:t xml:space="preserve"> </w:t>
      </w:r>
    </w:p>
    <w:p w:rsidR="00E54B82" w:rsidRDefault="00E54B82" w:rsidP="00DF77BE">
      <w:pPr>
        <w:rPr>
          <w:rFonts w:ascii="Arial" w:hAnsi="Arial" w:cs="Arial"/>
          <w:b/>
          <w:bCs/>
          <w:u w:val="single"/>
          <w:lang w:eastAsia="en-GB"/>
        </w:rPr>
      </w:pPr>
    </w:p>
    <w:p w:rsidR="002374B1" w:rsidRPr="002D33C7" w:rsidRDefault="002374B1" w:rsidP="002374B1">
      <w:pPr>
        <w:rPr>
          <w:rFonts w:ascii="Arial" w:hAnsi="Arial" w:cs="Arial"/>
          <w:b/>
          <w:bCs/>
          <w:sz w:val="22"/>
          <w:szCs w:val="22"/>
          <w:u w:val="single"/>
          <w:lang w:eastAsia="en-GB"/>
        </w:rPr>
      </w:pPr>
      <w:r w:rsidRPr="002D33C7">
        <w:rPr>
          <w:rFonts w:ascii="Arial" w:hAnsi="Arial" w:cs="Arial"/>
          <w:b/>
          <w:bCs/>
          <w:sz w:val="22"/>
          <w:szCs w:val="22"/>
          <w:u w:val="single"/>
          <w:lang w:eastAsia="en-GB"/>
        </w:rPr>
        <w:t>Informa</w:t>
      </w:r>
      <w:r w:rsidR="002D33C7" w:rsidRPr="002D33C7">
        <w:rPr>
          <w:rFonts w:ascii="Arial" w:hAnsi="Arial" w:cs="Arial"/>
          <w:b/>
          <w:bCs/>
          <w:sz w:val="22"/>
          <w:szCs w:val="22"/>
          <w:u w:val="single"/>
          <w:lang w:eastAsia="en-GB"/>
        </w:rPr>
        <w:t>tion applicable to all KCAA 2017</w:t>
      </w:r>
      <w:r w:rsidRPr="002D33C7">
        <w:rPr>
          <w:rFonts w:ascii="Arial" w:hAnsi="Arial" w:cs="Arial"/>
          <w:b/>
          <w:bCs/>
          <w:sz w:val="22"/>
          <w:szCs w:val="22"/>
          <w:u w:val="single"/>
          <w:lang w:eastAsia="en-GB"/>
        </w:rPr>
        <w:t xml:space="preserve"> Championships</w:t>
      </w:r>
    </w:p>
    <w:p w:rsidR="002D33C7" w:rsidRPr="002D33C7" w:rsidRDefault="00BA73CD" w:rsidP="002D33C7">
      <w:pPr>
        <w:pStyle w:val="NormalWeb"/>
        <w:rPr>
          <w:sz w:val="22"/>
          <w:szCs w:val="22"/>
        </w:rPr>
      </w:pPr>
      <w:r w:rsidRPr="002D33C7">
        <w:rPr>
          <w:rFonts w:ascii="Arial" w:hAnsi="Arial" w:cs="Arial"/>
          <w:sz w:val="22"/>
          <w:szCs w:val="22"/>
        </w:rPr>
        <w:t xml:space="preserve">1.      </w:t>
      </w:r>
      <w:r w:rsidR="002D33C7" w:rsidRPr="002D33C7">
        <w:rPr>
          <w:rFonts w:ascii="Arial" w:hAnsi="Arial" w:cs="Arial"/>
          <w:sz w:val="22"/>
          <w:szCs w:val="22"/>
        </w:rPr>
        <w:t>All KCAA championships are run under UKA rules as amended by KCAA rules</w:t>
      </w:r>
      <w:r w:rsidR="00B47B3A">
        <w:rPr>
          <w:rFonts w:ascii="Arial" w:hAnsi="Arial" w:cs="Arial"/>
          <w:sz w:val="22"/>
          <w:szCs w:val="22"/>
        </w:rPr>
        <w:t>.</w:t>
      </w:r>
      <w:r w:rsidR="002D33C7" w:rsidRPr="002D33C7">
        <w:rPr>
          <w:rFonts w:ascii="Arial" w:hAnsi="Arial" w:cs="Arial"/>
          <w:sz w:val="22"/>
          <w:szCs w:val="22"/>
        </w:rPr>
        <w:t xml:space="preserve"> </w:t>
      </w:r>
      <w:r w:rsidR="00B47B3A">
        <w:rPr>
          <w:rFonts w:ascii="Arial" w:hAnsi="Arial" w:cs="Arial"/>
          <w:sz w:val="22"/>
          <w:szCs w:val="22"/>
        </w:rPr>
        <w:t>F</w:t>
      </w:r>
      <w:r w:rsidR="002D33C7" w:rsidRPr="002D33C7">
        <w:rPr>
          <w:rFonts w:ascii="Arial" w:hAnsi="Arial" w:cs="Arial"/>
          <w:sz w:val="22"/>
          <w:szCs w:val="22"/>
        </w:rPr>
        <w:t>urther details can be found on the Track &amp; Field page at</w:t>
      </w:r>
      <w:r w:rsidR="002D33C7" w:rsidRPr="002D33C7">
        <w:rPr>
          <w:sz w:val="22"/>
          <w:szCs w:val="22"/>
        </w:rPr>
        <w:t xml:space="preserve"> </w:t>
      </w:r>
      <w:hyperlink r:id="rId7" w:tgtFrame="_blank" w:history="1">
        <w:r w:rsidR="002D33C7" w:rsidRPr="002D33C7">
          <w:rPr>
            <w:rStyle w:val="Hyperlink"/>
            <w:rFonts w:ascii="Arial" w:hAnsi="Arial" w:cs="Arial"/>
            <w:color w:val="0563C1"/>
            <w:sz w:val="22"/>
            <w:szCs w:val="22"/>
          </w:rPr>
          <w:t>www.kcaa.org.uk</w:t>
        </w:r>
      </w:hyperlink>
    </w:p>
    <w:p w:rsidR="002D33C7" w:rsidRPr="002D33C7" w:rsidRDefault="002D33C7" w:rsidP="002D33C7">
      <w:pPr>
        <w:pStyle w:val="NormalWeb"/>
        <w:rPr>
          <w:sz w:val="22"/>
          <w:szCs w:val="22"/>
        </w:rPr>
      </w:pPr>
      <w:r w:rsidRPr="002D33C7">
        <w:rPr>
          <w:rFonts w:ascii="Arial" w:hAnsi="Arial" w:cs="Arial"/>
          <w:sz w:val="22"/>
          <w:szCs w:val="22"/>
        </w:rPr>
        <w:t>2.     </w:t>
      </w:r>
      <w:r w:rsidRPr="002D33C7">
        <w:rPr>
          <w:sz w:val="22"/>
          <w:szCs w:val="22"/>
        </w:rPr>
        <w:t xml:space="preserve"> </w:t>
      </w:r>
      <w:r w:rsidRPr="002D33C7">
        <w:rPr>
          <w:rFonts w:ascii="Arial" w:hAnsi="Arial" w:cs="Arial"/>
          <w:sz w:val="22"/>
          <w:szCs w:val="22"/>
        </w:rPr>
        <w:t>UKA rule 21 S1 requires competing athletes to be registered, so you need to provide your Athlete Registration number</w:t>
      </w:r>
      <w:r w:rsidR="00B47B3A">
        <w:rPr>
          <w:rFonts w:ascii="Arial" w:hAnsi="Arial" w:cs="Arial"/>
          <w:sz w:val="22"/>
          <w:szCs w:val="22"/>
        </w:rPr>
        <w:t>.</w:t>
      </w:r>
      <w:r w:rsidRPr="002D33C7">
        <w:rPr>
          <w:rFonts w:ascii="Arial" w:hAnsi="Arial" w:cs="Arial"/>
          <w:sz w:val="22"/>
          <w:szCs w:val="22"/>
        </w:rPr>
        <w:t xml:space="preserve"> </w:t>
      </w:r>
      <w:r w:rsidR="00B47B3A">
        <w:rPr>
          <w:rFonts w:ascii="Arial" w:hAnsi="Arial" w:cs="Arial"/>
          <w:sz w:val="22"/>
          <w:szCs w:val="22"/>
        </w:rPr>
        <w:t>I</w:t>
      </w:r>
      <w:r w:rsidRPr="002D33C7">
        <w:rPr>
          <w:rFonts w:ascii="Arial" w:hAnsi="Arial" w:cs="Arial"/>
          <w:sz w:val="22"/>
          <w:szCs w:val="22"/>
        </w:rPr>
        <w:t>f you do not know it please ask your club membership secretary. </w:t>
      </w:r>
    </w:p>
    <w:p w:rsidR="002D33C7" w:rsidRPr="002D33C7" w:rsidRDefault="002D33C7" w:rsidP="002D33C7">
      <w:pPr>
        <w:pStyle w:val="NormalWeb"/>
        <w:rPr>
          <w:sz w:val="22"/>
          <w:szCs w:val="22"/>
        </w:rPr>
      </w:pPr>
      <w:r w:rsidRPr="002D33C7">
        <w:rPr>
          <w:rFonts w:ascii="Arial" w:hAnsi="Arial" w:cs="Arial"/>
          <w:sz w:val="22"/>
          <w:szCs w:val="22"/>
        </w:rPr>
        <w:t>3.     </w:t>
      </w:r>
      <w:r w:rsidRPr="002D33C7">
        <w:rPr>
          <w:sz w:val="22"/>
          <w:szCs w:val="22"/>
        </w:rPr>
        <w:t xml:space="preserve"> </w:t>
      </w:r>
      <w:r w:rsidRPr="002D33C7">
        <w:rPr>
          <w:rFonts w:ascii="Arial" w:hAnsi="Arial" w:cs="Arial"/>
          <w:sz w:val="22"/>
          <w:szCs w:val="22"/>
        </w:rPr>
        <w:t>Please do not send postal entries by “signature required” delivery as volunteers process them &amp; they may not be at home during the day. Proof of posting is sufficient if you feel you need it, as entries received will usually appear on the KCAA website within a week of submission.</w:t>
      </w:r>
    </w:p>
    <w:p w:rsidR="002D33C7" w:rsidRPr="002D33C7" w:rsidRDefault="002D33C7" w:rsidP="002D33C7">
      <w:pPr>
        <w:pStyle w:val="NormalWeb"/>
        <w:rPr>
          <w:sz w:val="22"/>
          <w:szCs w:val="22"/>
        </w:rPr>
      </w:pPr>
      <w:r w:rsidRPr="002D33C7">
        <w:rPr>
          <w:rFonts w:ascii="Arial" w:hAnsi="Arial" w:cs="Arial"/>
          <w:sz w:val="22"/>
          <w:szCs w:val="22"/>
        </w:rPr>
        <w:t>4.     </w:t>
      </w:r>
      <w:r w:rsidRPr="002D33C7">
        <w:rPr>
          <w:sz w:val="22"/>
          <w:szCs w:val="22"/>
        </w:rPr>
        <w:t xml:space="preserve"> </w:t>
      </w:r>
      <w:r w:rsidRPr="002D33C7">
        <w:rPr>
          <w:rFonts w:ascii="Arial" w:hAnsi="Arial" w:cs="Arial"/>
          <w:sz w:val="22"/>
          <w:szCs w:val="22"/>
        </w:rPr>
        <w:t>Late En</w:t>
      </w:r>
      <w:r w:rsidR="00E33DB8">
        <w:rPr>
          <w:rFonts w:ascii="Arial" w:hAnsi="Arial" w:cs="Arial"/>
          <w:sz w:val="22"/>
          <w:szCs w:val="22"/>
        </w:rPr>
        <w:t>tries will not be accepted</w:t>
      </w:r>
      <w:r w:rsidRPr="002D33C7">
        <w:rPr>
          <w:rFonts w:ascii="Arial" w:hAnsi="Arial" w:cs="Arial"/>
          <w:sz w:val="22"/>
          <w:szCs w:val="22"/>
        </w:rPr>
        <w:t xml:space="preserve"> unless the reason was outside of your control</w:t>
      </w:r>
      <w:r w:rsidR="00E33DB8">
        <w:rPr>
          <w:rFonts w:ascii="Arial" w:hAnsi="Arial" w:cs="Arial"/>
          <w:sz w:val="22"/>
          <w:szCs w:val="22"/>
        </w:rPr>
        <w:t>.</w:t>
      </w:r>
    </w:p>
    <w:p w:rsidR="002D33C7" w:rsidRPr="002D33C7" w:rsidRDefault="002D33C7" w:rsidP="002D33C7">
      <w:pPr>
        <w:pStyle w:val="NormalWeb"/>
        <w:rPr>
          <w:sz w:val="22"/>
          <w:szCs w:val="22"/>
        </w:rPr>
      </w:pPr>
      <w:r w:rsidRPr="002D33C7">
        <w:rPr>
          <w:rFonts w:ascii="Arial" w:hAnsi="Arial" w:cs="Arial"/>
          <w:sz w:val="22"/>
          <w:szCs w:val="22"/>
        </w:rPr>
        <w:t>5.     </w:t>
      </w:r>
      <w:r w:rsidRPr="002D33C7">
        <w:rPr>
          <w:sz w:val="22"/>
          <w:szCs w:val="22"/>
        </w:rPr>
        <w:t xml:space="preserve"> </w:t>
      </w:r>
      <w:r w:rsidRPr="002D33C7">
        <w:rPr>
          <w:rFonts w:ascii="Arial" w:hAnsi="Arial" w:cs="Arial"/>
          <w:sz w:val="22"/>
          <w:szCs w:val="22"/>
        </w:rPr>
        <w:t>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can be found on the Track &amp; Field page at</w:t>
      </w:r>
      <w:r w:rsidRPr="002D33C7">
        <w:rPr>
          <w:sz w:val="22"/>
          <w:szCs w:val="22"/>
        </w:rPr>
        <w:t xml:space="preserve"> </w:t>
      </w:r>
      <w:hyperlink r:id="rId8" w:tgtFrame="_blank" w:history="1">
        <w:r w:rsidRPr="002D33C7">
          <w:rPr>
            <w:rStyle w:val="Hyperlink"/>
            <w:rFonts w:ascii="Arial" w:hAnsi="Arial" w:cs="Arial"/>
            <w:color w:val="0563C1"/>
            <w:sz w:val="22"/>
            <w:szCs w:val="22"/>
          </w:rPr>
          <w:t>www.kcaa.org.uk</w:t>
        </w:r>
      </w:hyperlink>
      <w:r w:rsidRPr="002D33C7">
        <w:rPr>
          <w:rFonts w:ascii="Arial" w:hAnsi="Arial" w:cs="Arial"/>
          <w:sz w:val="22"/>
          <w:szCs w:val="22"/>
        </w:rPr>
        <w:t xml:space="preserve"> </w:t>
      </w:r>
    </w:p>
    <w:p w:rsidR="002D33C7" w:rsidRPr="002D33C7" w:rsidRDefault="002D33C7" w:rsidP="002D33C7">
      <w:pPr>
        <w:pStyle w:val="NormalWeb"/>
        <w:rPr>
          <w:sz w:val="22"/>
          <w:szCs w:val="22"/>
        </w:rPr>
      </w:pPr>
      <w:r w:rsidRPr="002D33C7">
        <w:rPr>
          <w:rFonts w:ascii="Arial" w:hAnsi="Arial" w:cs="Arial"/>
          <w:sz w:val="22"/>
          <w:szCs w:val="22"/>
        </w:rPr>
        <w:t>6. Club or School colours must be worn or clothing acceptable under UKA Rule 143. </w:t>
      </w:r>
    </w:p>
    <w:p w:rsidR="002D33C7" w:rsidRPr="002D33C7" w:rsidRDefault="002D33C7" w:rsidP="002D33C7">
      <w:pPr>
        <w:pStyle w:val="NormalWeb"/>
        <w:rPr>
          <w:sz w:val="22"/>
          <w:szCs w:val="22"/>
        </w:rPr>
      </w:pPr>
      <w:r>
        <w:rPr>
          <w:rFonts w:ascii="Arial" w:hAnsi="Arial" w:cs="Arial"/>
          <w:sz w:val="22"/>
          <w:szCs w:val="22"/>
        </w:rPr>
        <w:t xml:space="preserve">7. </w:t>
      </w:r>
      <w:r w:rsidRPr="002D33C7">
        <w:rPr>
          <w:rFonts w:ascii="Arial" w:hAnsi="Arial" w:cs="Arial"/>
          <w:sz w:val="22"/>
          <w:szCs w:val="22"/>
        </w:rPr>
        <w:t>Your Bib numbers must be collected from the athlete registr</w:t>
      </w:r>
      <w:r w:rsidR="00B47B3A">
        <w:rPr>
          <w:rFonts w:ascii="Arial" w:hAnsi="Arial" w:cs="Arial"/>
          <w:sz w:val="22"/>
          <w:szCs w:val="22"/>
        </w:rPr>
        <w:t>ation desk at the Championships. T</w:t>
      </w:r>
      <w:r w:rsidRPr="002D33C7">
        <w:rPr>
          <w:rFonts w:ascii="Arial" w:hAnsi="Arial" w:cs="Arial"/>
          <w:sz w:val="22"/>
          <w:szCs w:val="22"/>
        </w:rPr>
        <w:t xml:space="preserve">hey will not be mailed out in advance. </w:t>
      </w:r>
    </w:p>
    <w:p w:rsidR="00BA73CD" w:rsidRDefault="00BA73CD" w:rsidP="00BA73CD">
      <w:pPr>
        <w:jc w:val="center"/>
        <w:rPr>
          <w:rFonts w:ascii="Arial" w:hAnsi="Arial" w:cs="Arial"/>
        </w:rPr>
      </w:pPr>
    </w:p>
    <w:p w:rsidR="002D33C7" w:rsidRDefault="002D33C7" w:rsidP="00BA73CD">
      <w:pPr>
        <w:jc w:val="center"/>
        <w:rPr>
          <w:rFonts w:ascii="Arial" w:hAnsi="Arial" w:cs="Arial"/>
        </w:rPr>
      </w:pPr>
    </w:p>
    <w:p w:rsidR="002D33C7" w:rsidRDefault="002D33C7" w:rsidP="00BA73CD">
      <w:pPr>
        <w:jc w:val="center"/>
        <w:rPr>
          <w:rFonts w:ascii="Arial" w:hAnsi="Arial" w:cs="Arial"/>
        </w:rPr>
      </w:pPr>
    </w:p>
    <w:p w:rsidR="002D33C7" w:rsidRDefault="002D33C7" w:rsidP="00BA73CD">
      <w:pPr>
        <w:jc w:val="center"/>
        <w:rPr>
          <w:rFonts w:ascii="Arial" w:hAnsi="Arial" w:cs="Arial"/>
        </w:rPr>
      </w:pPr>
    </w:p>
    <w:p w:rsidR="002D33C7" w:rsidRDefault="002D33C7" w:rsidP="00BA73CD">
      <w:pPr>
        <w:jc w:val="center"/>
        <w:rPr>
          <w:rFonts w:ascii="Arial" w:hAnsi="Arial" w:cs="Arial"/>
          <w:b/>
          <w:bCs/>
          <w:iCs/>
          <w:sz w:val="28"/>
          <w:szCs w:val="28"/>
        </w:rPr>
      </w:pPr>
      <w:r>
        <w:rPr>
          <w:rFonts w:ascii="Arial" w:hAnsi="Arial" w:cs="Arial"/>
          <w:b/>
          <w:bCs/>
          <w:iCs/>
          <w:sz w:val="28"/>
          <w:szCs w:val="28"/>
        </w:rPr>
        <w:br w:type="page"/>
      </w:r>
    </w:p>
    <w:p w:rsidR="00DF77BE" w:rsidRPr="0065186B" w:rsidRDefault="00DF77BE" w:rsidP="00BA73CD">
      <w:pPr>
        <w:jc w:val="center"/>
        <w:rPr>
          <w:rFonts w:ascii="Arial" w:hAnsi="Arial" w:cs="Arial"/>
          <w:b/>
          <w:bCs/>
          <w:iCs/>
          <w:sz w:val="28"/>
          <w:szCs w:val="28"/>
        </w:rPr>
      </w:pPr>
      <w:r w:rsidRPr="0065186B">
        <w:rPr>
          <w:rFonts w:ascii="Arial" w:hAnsi="Arial" w:cs="Arial"/>
          <w:b/>
          <w:bCs/>
          <w:iCs/>
          <w:sz w:val="28"/>
          <w:szCs w:val="28"/>
        </w:rPr>
        <w:lastRenderedPageBreak/>
        <w:t>KCAA 3K</w:t>
      </w:r>
      <w:r w:rsidR="00DD3E89">
        <w:rPr>
          <w:rFonts w:ascii="Arial" w:hAnsi="Arial" w:cs="Arial"/>
          <w:b/>
          <w:bCs/>
          <w:iCs/>
          <w:sz w:val="28"/>
          <w:szCs w:val="28"/>
        </w:rPr>
        <w:t>m</w:t>
      </w:r>
      <w:r w:rsidR="002374B1">
        <w:rPr>
          <w:rFonts w:ascii="Arial" w:hAnsi="Arial" w:cs="Arial"/>
          <w:b/>
          <w:bCs/>
          <w:iCs/>
          <w:sz w:val="28"/>
          <w:szCs w:val="28"/>
        </w:rPr>
        <w:t xml:space="preserve"> &amp; 10K</w:t>
      </w:r>
      <w:r w:rsidR="00DD3E89">
        <w:rPr>
          <w:rFonts w:ascii="Arial" w:hAnsi="Arial" w:cs="Arial"/>
          <w:b/>
          <w:bCs/>
          <w:iCs/>
          <w:sz w:val="28"/>
          <w:szCs w:val="28"/>
        </w:rPr>
        <w:t>m</w:t>
      </w:r>
      <w:r w:rsidR="002D33C7">
        <w:rPr>
          <w:rFonts w:ascii="Arial" w:hAnsi="Arial" w:cs="Arial"/>
          <w:b/>
          <w:bCs/>
          <w:iCs/>
          <w:sz w:val="28"/>
          <w:szCs w:val="28"/>
        </w:rPr>
        <w:t xml:space="preserve"> Championships &amp; Open 2017</w:t>
      </w:r>
      <w:r w:rsidRPr="0065186B">
        <w:rPr>
          <w:rFonts w:ascii="Arial" w:hAnsi="Arial" w:cs="Arial"/>
          <w:b/>
          <w:bCs/>
          <w:iCs/>
          <w:sz w:val="28"/>
          <w:szCs w:val="28"/>
        </w:rPr>
        <w:t xml:space="preserve"> - Entry Form</w:t>
      </w:r>
    </w:p>
    <w:p w:rsidR="00DF77BE" w:rsidRPr="002D33C7" w:rsidRDefault="00DF77BE" w:rsidP="0065186B">
      <w:pPr>
        <w:jc w:val="center"/>
        <w:rPr>
          <w:rFonts w:ascii="Arial" w:hAnsi="Arial" w:cs="Arial"/>
          <w:b/>
          <w:i/>
          <w:sz w:val="22"/>
          <w:szCs w:val="22"/>
        </w:rPr>
      </w:pPr>
      <w:r w:rsidRPr="002D33C7">
        <w:rPr>
          <w:rFonts w:ascii="Arial" w:hAnsi="Arial" w:cs="Arial"/>
          <w:b/>
          <w:bCs/>
          <w:i/>
          <w:iCs/>
        </w:rPr>
        <w:t>(</w:t>
      </w:r>
      <w:r w:rsidR="009548E7" w:rsidRPr="002D33C7">
        <w:rPr>
          <w:rFonts w:ascii="Arial" w:hAnsi="Arial" w:cs="Arial"/>
          <w:b/>
          <w:i/>
          <w:sz w:val="22"/>
          <w:szCs w:val="22"/>
        </w:rPr>
        <w:t>There will be no online entry option for this meeting</w:t>
      </w:r>
      <w:r w:rsidRPr="002D33C7">
        <w:rPr>
          <w:rFonts w:ascii="Arial" w:hAnsi="Arial" w:cs="Arial"/>
          <w:b/>
          <w:bCs/>
          <w:i/>
          <w:iCs/>
        </w:rPr>
        <w:t>)</w:t>
      </w:r>
    </w:p>
    <w:p w:rsidR="0065186B" w:rsidRDefault="0065186B" w:rsidP="009548E7">
      <w:pPr>
        <w:keepLines/>
        <w:widowControl w:val="0"/>
        <w:jc w:val="center"/>
        <w:rPr>
          <w:rFonts w:ascii="Arial" w:hAnsi="Arial" w:cs="Arial"/>
        </w:rPr>
      </w:pPr>
    </w:p>
    <w:p w:rsidR="009548E7" w:rsidRPr="002D33C7" w:rsidRDefault="00DF77BE" w:rsidP="009548E7">
      <w:pPr>
        <w:keepLines/>
        <w:widowControl w:val="0"/>
        <w:jc w:val="center"/>
        <w:rPr>
          <w:rFonts w:ascii="Arial" w:hAnsi="Arial" w:cs="Arial"/>
          <w:sz w:val="22"/>
          <w:szCs w:val="22"/>
        </w:rPr>
      </w:pPr>
      <w:r w:rsidRPr="002D33C7">
        <w:rPr>
          <w:rFonts w:ascii="Arial" w:hAnsi="Arial" w:cs="Arial"/>
          <w:sz w:val="22"/>
          <w:szCs w:val="22"/>
        </w:rPr>
        <w:t xml:space="preserve">To be held at </w:t>
      </w:r>
      <w:r w:rsidR="009548E7" w:rsidRPr="002D33C7">
        <w:rPr>
          <w:rFonts w:ascii="Arial" w:hAnsi="Arial" w:cs="Arial"/>
          <w:sz w:val="22"/>
          <w:szCs w:val="22"/>
        </w:rPr>
        <w:t xml:space="preserve">Central Park Athletics Track, Cranford Road, Dartford, Kent. DA1 1JP on </w:t>
      </w:r>
      <w:r w:rsidR="002D33C7" w:rsidRPr="002D33C7">
        <w:rPr>
          <w:rFonts w:ascii="Arial" w:hAnsi="Arial" w:cs="Arial"/>
          <w:sz w:val="22"/>
          <w:szCs w:val="22"/>
        </w:rPr>
        <w:t>Wednesday 21</w:t>
      </w:r>
      <w:r w:rsidR="002D33C7" w:rsidRPr="002D33C7">
        <w:rPr>
          <w:rFonts w:ascii="Arial" w:hAnsi="Arial" w:cs="Arial"/>
          <w:sz w:val="22"/>
          <w:szCs w:val="22"/>
          <w:vertAlign w:val="superscript"/>
        </w:rPr>
        <w:t>st</w:t>
      </w:r>
      <w:r w:rsidR="002D33C7" w:rsidRPr="002D33C7">
        <w:rPr>
          <w:rFonts w:ascii="Arial" w:hAnsi="Arial" w:cs="Arial"/>
          <w:sz w:val="22"/>
          <w:szCs w:val="22"/>
        </w:rPr>
        <w:t xml:space="preserve"> </w:t>
      </w:r>
      <w:r w:rsidR="00697CBE">
        <w:rPr>
          <w:rFonts w:ascii="Arial" w:hAnsi="Arial" w:cs="Arial"/>
          <w:sz w:val="22"/>
          <w:szCs w:val="22"/>
        </w:rPr>
        <w:t>June 2017</w:t>
      </w:r>
    </w:p>
    <w:p w:rsidR="002D33C7" w:rsidRPr="0065186B" w:rsidRDefault="002D33C7" w:rsidP="009548E7">
      <w:pPr>
        <w:keepLines/>
        <w:widowControl w:val="0"/>
        <w:jc w:val="center"/>
        <w:rPr>
          <w:rFonts w:ascii="Arial" w:hAnsi="Arial" w:cs="Arial"/>
        </w:rPr>
      </w:pPr>
    </w:p>
    <w:p w:rsidR="00DF77BE" w:rsidRDefault="00DF77BE" w:rsidP="00DF77BE">
      <w:pPr>
        <w:rPr>
          <w:rFonts w:ascii="Arial" w:hAnsi="Arial" w:cs="Arial"/>
          <w:b/>
        </w:rPr>
      </w:pPr>
      <w:r>
        <w:rPr>
          <w:rFonts w:ascii="Arial" w:hAnsi="Arial" w:cs="Arial"/>
          <w:b/>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DF77BE" w:rsidTr="00DF77BE">
        <w:tc>
          <w:tcPr>
            <w:tcW w:w="1245" w:type="dxa"/>
          </w:tcPr>
          <w:p w:rsidR="00DF77BE" w:rsidRDefault="00DF77BE">
            <w:pPr>
              <w:rPr>
                <w:rFonts w:ascii="Arial" w:hAnsi="Arial" w:cs="Arial"/>
                <w:b/>
              </w:rPr>
            </w:pPr>
          </w:p>
          <w:p w:rsidR="00DF77BE" w:rsidRDefault="00DF77BE">
            <w:pPr>
              <w:rPr>
                <w:rFonts w:ascii="Arial" w:hAnsi="Arial" w:cs="Arial"/>
                <w:b/>
              </w:rPr>
            </w:pPr>
            <w:r>
              <w:rPr>
                <w:rFonts w:ascii="Arial" w:hAnsi="Arial" w:cs="Arial"/>
                <w:b/>
              </w:rPr>
              <w:t>Surname</w:t>
            </w:r>
          </w:p>
        </w:tc>
        <w:tc>
          <w:tcPr>
            <w:tcW w:w="2152" w:type="dxa"/>
            <w:gridSpan w:val="2"/>
          </w:tcPr>
          <w:p w:rsidR="00DF77BE" w:rsidRDefault="00DF77BE">
            <w:pPr>
              <w:rPr>
                <w:rFonts w:ascii="Arial" w:hAnsi="Arial" w:cs="Arial"/>
                <w:b/>
              </w:rPr>
            </w:pPr>
          </w:p>
          <w:p w:rsidR="00DF77BE" w:rsidRDefault="00DF77BE">
            <w:pPr>
              <w:rPr>
                <w:rFonts w:ascii="Arial" w:hAnsi="Arial" w:cs="Arial"/>
                <w:b/>
              </w:rPr>
            </w:pPr>
          </w:p>
        </w:tc>
        <w:tc>
          <w:tcPr>
            <w:tcW w:w="1560" w:type="dxa"/>
            <w:gridSpan w:val="2"/>
          </w:tcPr>
          <w:p w:rsidR="00DF77BE" w:rsidRDefault="00DF77BE">
            <w:pPr>
              <w:rPr>
                <w:rFonts w:ascii="Arial" w:hAnsi="Arial" w:cs="Arial"/>
                <w:b/>
              </w:rPr>
            </w:pPr>
          </w:p>
          <w:p w:rsidR="00DF77BE" w:rsidRDefault="00DF77BE">
            <w:pPr>
              <w:rPr>
                <w:rFonts w:ascii="Arial" w:hAnsi="Arial" w:cs="Arial"/>
                <w:b/>
              </w:rPr>
            </w:pPr>
            <w:r>
              <w:rPr>
                <w:rFonts w:ascii="Arial" w:hAnsi="Arial" w:cs="Arial"/>
                <w:b/>
              </w:rPr>
              <w:t>Forenames</w:t>
            </w:r>
          </w:p>
        </w:tc>
        <w:tc>
          <w:tcPr>
            <w:tcW w:w="2835" w:type="dxa"/>
            <w:gridSpan w:val="3"/>
          </w:tcPr>
          <w:p w:rsidR="00DF77BE" w:rsidRDefault="00DF77BE">
            <w:pPr>
              <w:rPr>
                <w:rFonts w:ascii="Arial" w:hAnsi="Arial" w:cs="Arial"/>
                <w:b/>
              </w:rPr>
            </w:pPr>
          </w:p>
          <w:p w:rsidR="00DF77BE" w:rsidRDefault="00DF77BE">
            <w:pPr>
              <w:rPr>
                <w:rFonts w:ascii="Arial" w:hAnsi="Arial" w:cs="Arial"/>
                <w:b/>
              </w:rPr>
            </w:pPr>
          </w:p>
        </w:tc>
        <w:tc>
          <w:tcPr>
            <w:tcW w:w="850" w:type="dxa"/>
          </w:tcPr>
          <w:p w:rsidR="00DF77BE" w:rsidRDefault="00DF77BE">
            <w:pPr>
              <w:rPr>
                <w:rFonts w:ascii="Arial" w:hAnsi="Arial" w:cs="Arial"/>
                <w:b/>
              </w:rPr>
            </w:pPr>
          </w:p>
          <w:p w:rsidR="00DF77BE" w:rsidRDefault="00DF77BE">
            <w:pPr>
              <w:rPr>
                <w:rFonts w:ascii="Arial" w:hAnsi="Arial" w:cs="Arial"/>
                <w:b/>
              </w:rPr>
            </w:pPr>
            <w:r>
              <w:rPr>
                <w:rFonts w:ascii="Arial" w:hAnsi="Arial" w:cs="Arial"/>
                <w:b/>
              </w:rPr>
              <w:t>Male:</w:t>
            </w:r>
          </w:p>
        </w:tc>
        <w:tc>
          <w:tcPr>
            <w:tcW w:w="425" w:type="dxa"/>
          </w:tcPr>
          <w:p w:rsidR="00DF77BE" w:rsidRDefault="00DF77BE">
            <w:pPr>
              <w:rPr>
                <w:rFonts w:ascii="Arial" w:hAnsi="Arial" w:cs="Arial"/>
                <w:b/>
              </w:rPr>
            </w:pPr>
          </w:p>
          <w:p w:rsidR="00DF77BE" w:rsidRDefault="00DF77BE">
            <w:pPr>
              <w:rPr>
                <w:rFonts w:ascii="Arial" w:hAnsi="Arial" w:cs="Arial"/>
                <w:b/>
              </w:rPr>
            </w:pPr>
          </w:p>
        </w:tc>
        <w:tc>
          <w:tcPr>
            <w:tcW w:w="1134" w:type="dxa"/>
          </w:tcPr>
          <w:p w:rsidR="00DF77BE" w:rsidRDefault="00DF77BE">
            <w:pPr>
              <w:rPr>
                <w:rFonts w:ascii="Arial" w:hAnsi="Arial" w:cs="Arial"/>
                <w:b/>
              </w:rPr>
            </w:pPr>
          </w:p>
          <w:p w:rsidR="00DF77BE" w:rsidRDefault="00DF77BE">
            <w:pPr>
              <w:rPr>
                <w:rFonts w:ascii="Arial" w:hAnsi="Arial" w:cs="Arial"/>
                <w:b/>
              </w:rPr>
            </w:pPr>
            <w:r>
              <w:rPr>
                <w:rFonts w:ascii="Arial" w:hAnsi="Arial" w:cs="Arial"/>
                <w:b/>
              </w:rPr>
              <w:t>Female:</w:t>
            </w:r>
          </w:p>
        </w:tc>
        <w:tc>
          <w:tcPr>
            <w:tcW w:w="390" w:type="dxa"/>
          </w:tcPr>
          <w:p w:rsidR="00DF77BE" w:rsidRDefault="00DF77BE">
            <w:pPr>
              <w:rPr>
                <w:rFonts w:ascii="Arial" w:hAnsi="Arial" w:cs="Arial"/>
                <w:b/>
              </w:rPr>
            </w:pPr>
          </w:p>
          <w:p w:rsidR="00DF77BE" w:rsidRDefault="00DF77BE">
            <w:pPr>
              <w:rPr>
                <w:rFonts w:ascii="Arial" w:hAnsi="Arial" w:cs="Arial"/>
                <w:b/>
              </w:rPr>
            </w:pPr>
          </w:p>
        </w:tc>
      </w:tr>
      <w:tr w:rsidR="00DF77BE" w:rsidTr="00DF77BE">
        <w:tc>
          <w:tcPr>
            <w:tcW w:w="2972" w:type="dxa"/>
            <w:gridSpan w:val="2"/>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Date of Birth</w:t>
            </w:r>
          </w:p>
        </w:tc>
        <w:tc>
          <w:tcPr>
            <w:tcW w:w="2693" w:type="dxa"/>
            <w:gridSpan w:val="4"/>
          </w:tcPr>
          <w:p w:rsidR="00DF77BE" w:rsidRDefault="00DF77BE">
            <w:pPr>
              <w:rPr>
                <w:rFonts w:ascii="Arial" w:hAnsi="Arial" w:cs="Arial"/>
                <w:b/>
              </w:rPr>
            </w:pPr>
          </w:p>
          <w:p w:rsidR="00DF77BE" w:rsidRDefault="00DF77BE">
            <w:pPr>
              <w:rPr>
                <w:rFonts w:ascii="Arial" w:hAnsi="Arial" w:cs="Arial"/>
                <w:b/>
              </w:rPr>
            </w:pPr>
          </w:p>
        </w:tc>
        <w:tc>
          <w:tcPr>
            <w:tcW w:w="1418" w:type="dxa"/>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Club</w:t>
            </w:r>
          </w:p>
        </w:tc>
        <w:tc>
          <w:tcPr>
            <w:tcW w:w="3508" w:type="dxa"/>
            <w:gridSpan w:val="5"/>
          </w:tcPr>
          <w:p w:rsidR="00DF77BE" w:rsidRDefault="00DF77BE">
            <w:pPr>
              <w:rPr>
                <w:rFonts w:ascii="Arial" w:hAnsi="Arial" w:cs="Arial"/>
                <w:b/>
              </w:rPr>
            </w:pPr>
          </w:p>
          <w:p w:rsidR="00DF77BE" w:rsidRDefault="00DF77BE">
            <w:pPr>
              <w:rPr>
                <w:rFonts w:ascii="Arial" w:hAnsi="Arial" w:cs="Arial"/>
                <w:b/>
              </w:rPr>
            </w:pPr>
          </w:p>
        </w:tc>
      </w:tr>
      <w:tr w:rsidR="00DF77BE" w:rsidTr="00DF77BE">
        <w:tc>
          <w:tcPr>
            <w:tcW w:w="2972" w:type="dxa"/>
            <w:gridSpan w:val="2"/>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Athlete Registration No</w:t>
            </w:r>
          </w:p>
        </w:tc>
        <w:tc>
          <w:tcPr>
            <w:tcW w:w="7619" w:type="dxa"/>
            <w:gridSpan w:val="10"/>
          </w:tcPr>
          <w:p w:rsidR="00DF77BE" w:rsidRDefault="00DF77BE">
            <w:pPr>
              <w:rPr>
                <w:rFonts w:ascii="Arial" w:hAnsi="Arial" w:cs="Arial"/>
                <w:b/>
              </w:rPr>
            </w:pPr>
          </w:p>
          <w:p w:rsidR="00DF77BE" w:rsidRDefault="00DF77BE">
            <w:pPr>
              <w:rPr>
                <w:rFonts w:ascii="Arial" w:hAnsi="Arial" w:cs="Arial"/>
                <w:b/>
              </w:rPr>
            </w:pPr>
          </w:p>
        </w:tc>
      </w:tr>
      <w:tr w:rsidR="00DF77BE" w:rsidTr="00DF77BE">
        <w:tc>
          <w:tcPr>
            <w:tcW w:w="2972" w:type="dxa"/>
            <w:gridSpan w:val="2"/>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Address</w:t>
            </w:r>
          </w:p>
        </w:tc>
        <w:tc>
          <w:tcPr>
            <w:tcW w:w="7619" w:type="dxa"/>
            <w:gridSpan w:val="10"/>
          </w:tcPr>
          <w:p w:rsidR="00DF77BE" w:rsidRDefault="00DF77BE">
            <w:pPr>
              <w:rPr>
                <w:rFonts w:ascii="Arial" w:hAnsi="Arial" w:cs="Arial"/>
                <w:b/>
              </w:rPr>
            </w:pPr>
          </w:p>
          <w:p w:rsidR="00DF77BE" w:rsidRDefault="00DF77BE">
            <w:pPr>
              <w:rPr>
                <w:rFonts w:ascii="Arial" w:hAnsi="Arial" w:cs="Arial"/>
                <w:b/>
              </w:rPr>
            </w:pPr>
          </w:p>
        </w:tc>
      </w:tr>
      <w:tr w:rsidR="00DF77BE" w:rsidTr="00DF77BE">
        <w:tc>
          <w:tcPr>
            <w:tcW w:w="2972" w:type="dxa"/>
            <w:gridSpan w:val="2"/>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Town</w:t>
            </w:r>
          </w:p>
        </w:tc>
        <w:tc>
          <w:tcPr>
            <w:tcW w:w="2693" w:type="dxa"/>
            <w:gridSpan w:val="4"/>
          </w:tcPr>
          <w:p w:rsidR="00DF77BE" w:rsidRDefault="00DF77BE">
            <w:pPr>
              <w:rPr>
                <w:rFonts w:ascii="Arial" w:hAnsi="Arial" w:cs="Arial"/>
                <w:b/>
              </w:rPr>
            </w:pPr>
          </w:p>
          <w:p w:rsidR="00DF77BE" w:rsidRDefault="00DF77BE">
            <w:pPr>
              <w:rPr>
                <w:rFonts w:ascii="Arial" w:hAnsi="Arial" w:cs="Arial"/>
                <w:b/>
              </w:rPr>
            </w:pPr>
          </w:p>
        </w:tc>
        <w:tc>
          <w:tcPr>
            <w:tcW w:w="1418" w:type="dxa"/>
          </w:tcPr>
          <w:p w:rsidR="00DF77BE" w:rsidRDefault="00DF77BE">
            <w:pPr>
              <w:rPr>
                <w:rFonts w:ascii="Arial" w:hAnsi="Arial" w:cs="Arial"/>
                <w:b/>
              </w:rPr>
            </w:pPr>
          </w:p>
          <w:p w:rsidR="00DF77BE" w:rsidRDefault="00DF77BE">
            <w:pPr>
              <w:rPr>
                <w:rFonts w:ascii="Arial" w:hAnsi="Arial" w:cs="Arial"/>
                <w:b/>
              </w:rPr>
            </w:pPr>
            <w:r>
              <w:rPr>
                <w:rFonts w:ascii="Arial" w:hAnsi="Arial" w:cs="Arial"/>
                <w:b/>
              </w:rPr>
              <w:t>Post Code</w:t>
            </w:r>
          </w:p>
        </w:tc>
        <w:tc>
          <w:tcPr>
            <w:tcW w:w="3508" w:type="dxa"/>
            <w:gridSpan w:val="5"/>
          </w:tcPr>
          <w:p w:rsidR="00DF77BE" w:rsidRDefault="00DF77BE">
            <w:pPr>
              <w:rPr>
                <w:rFonts w:ascii="Arial" w:hAnsi="Arial" w:cs="Arial"/>
                <w:b/>
              </w:rPr>
            </w:pPr>
          </w:p>
          <w:p w:rsidR="00DF77BE" w:rsidRDefault="00DF77BE">
            <w:pPr>
              <w:rPr>
                <w:rFonts w:ascii="Arial" w:hAnsi="Arial" w:cs="Arial"/>
                <w:b/>
              </w:rPr>
            </w:pPr>
          </w:p>
        </w:tc>
      </w:tr>
      <w:tr w:rsidR="00DF77BE" w:rsidTr="00DF77BE">
        <w:tc>
          <w:tcPr>
            <w:tcW w:w="2972" w:type="dxa"/>
            <w:gridSpan w:val="2"/>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Phone Number</w:t>
            </w:r>
          </w:p>
        </w:tc>
        <w:tc>
          <w:tcPr>
            <w:tcW w:w="2693" w:type="dxa"/>
            <w:gridSpan w:val="4"/>
          </w:tcPr>
          <w:p w:rsidR="00DF77BE" w:rsidRDefault="00DF77BE">
            <w:pPr>
              <w:rPr>
                <w:rFonts w:ascii="Arial" w:hAnsi="Arial" w:cs="Arial"/>
                <w:b/>
              </w:rPr>
            </w:pPr>
          </w:p>
        </w:tc>
        <w:tc>
          <w:tcPr>
            <w:tcW w:w="1418" w:type="dxa"/>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Email</w:t>
            </w:r>
          </w:p>
        </w:tc>
        <w:tc>
          <w:tcPr>
            <w:tcW w:w="3508" w:type="dxa"/>
            <w:gridSpan w:val="5"/>
          </w:tcPr>
          <w:p w:rsidR="00DF77BE" w:rsidRDefault="00DF77BE">
            <w:pPr>
              <w:rPr>
                <w:rFonts w:ascii="Arial" w:hAnsi="Arial" w:cs="Arial"/>
                <w:b/>
              </w:rPr>
            </w:pPr>
          </w:p>
        </w:tc>
      </w:tr>
      <w:tr w:rsidR="00DF77BE" w:rsidTr="00DF77BE">
        <w:tc>
          <w:tcPr>
            <w:tcW w:w="7083" w:type="dxa"/>
            <w:gridSpan w:val="7"/>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Town (or District / Postcode if London) of Birth</w:t>
            </w:r>
          </w:p>
        </w:tc>
        <w:tc>
          <w:tcPr>
            <w:tcW w:w="3508" w:type="dxa"/>
            <w:gridSpan w:val="5"/>
          </w:tcPr>
          <w:p w:rsidR="00DF77BE" w:rsidRDefault="00DF77BE">
            <w:pPr>
              <w:rPr>
                <w:rFonts w:ascii="Arial" w:hAnsi="Arial" w:cs="Arial"/>
                <w:b/>
              </w:rPr>
            </w:pPr>
          </w:p>
        </w:tc>
      </w:tr>
      <w:tr w:rsidR="00DF77BE" w:rsidTr="00DF77BE">
        <w:tc>
          <w:tcPr>
            <w:tcW w:w="10591" w:type="dxa"/>
            <w:gridSpan w:val="12"/>
          </w:tcPr>
          <w:p w:rsidR="00DF77BE" w:rsidRDefault="00DF77BE">
            <w:pPr>
              <w:rPr>
                <w:rFonts w:ascii="Arial" w:hAnsi="Arial" w:cs="Arial"/>
                <w:b/>
                <w:sz w:val="22"/>
                <w:szCs w:val="22"/>
                <w:u w:val="single"/>
              </w:rPr>
            </w:pPr>
          </w:p>
          <w:p w:rsidR="00DF77BE" w:rsidRDefault="00DF77BE">
            <w:pPr>
              <w:rPr>
                <w:rFonts w:ascii="Arial" w:hAnsi="Arial" w:cs="Arial"/>
                <w:b/>
                <w:u w:val="single"/>
              </w:rPr>
            </w:pPr>
            <w:r>
              <w:rPr>
                <w:rFonts w:ascii="Arial" w:hAnsi="Arial" w:cs="Arial"/>
                <w:b/>
                <w:u w:val="single"/>
              </w:rPr>
              <w:t>If a residential qualification is claimed, the following MUST be completed:</w:t>
            </w:r>
          </w:p>
        </w:tc>
      </w:tr>
      <w:tr w:rsidR="00DF77BE" w:rsidTr="00DF77BE">
        <w:tc>
          <w:tcPr>
            <w:tcW w:w="3539" w:type="dxa"/>
            <w:gridSpan w:val="4"/>
          </w:tcPr>
          <w:p w:rsidR="00DF77BE" w:rsidRDefault="00DF77BE">
            <w:pPr>
              <w:rPr>
                <w:rFonts w:ascii="Arial" w:hAnsi="Arial" w:cs="Arial"/>
                <w:b/>
              </w:rPr>
            </w:pPr>
          </w:p>
          <w:p w:rsidR="00DF77BE" w:rsidRDefault="00DF77BE" w:rsidP="000E7D1C">
            <w:pPr>
              <w:rPr>
                <w:rFonts w:ascii="Arial" w:hAnsi="Arial" w:cs="Arial"/>
                <w:b/>
              </w:rPr>
            </w:pPr>
            <w:r>
              <w:rPr>
                <w:rFonts w:ascii="Arial" w:hAnsi="Arial" w:cs="Arial"/>
                <w:b/>
              </w:rPr>
              <w:t xml:space="preserve">I have continuously resided </w:t>
            </w:r>
            <w:r w:rsidR="000E7D1C">
              <w:rPr>
                <w:rFonts w:ascii="Arial" w:hAnsi="Arial" w:cs="Arial"/>
                <w:b/>
              </w:rPr>
              <w:t>a</w:t>
            </w:r>
            <w:r>
              <w:rPr>
                <w:rFonts w:ascii="Arial" w:hAnsi="Arial" w:cs="Arial"/>
                <w:b/>
              </w:rPr>
              <w:t>t:</w:t>
            </w:r>
          </w:p>
        </w:tc>
        <w:tc>
          <w:tcPr>
            <w:tcW w:w="7052" w:type="dxa"/>
            <w:gridSpan w:val="8"/>
          </w:tcPr>
          <w:p w:rsidR="00DF77BE" w:rsidRDefault="00DF77BE">
            <w:pPr>
              <w:rPr>
                <w:rFonts w:ascii="Arial" w:hAnsi="Arial" w:cs="Arial"/>
                <w:b/>
              </w:rPr>
            </w:pPr>
          </w:p>
        </w:tc>
      </w:tr>
      <w:tr w:rsidR="00DF77BE" w:rsidTr="00DF77BE">
        <w:tc>
          <w:tcPr>
            <w:tcW w:w="3539" w:type="dxa"/>
            <w:gridSpan w:val="4"/>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Postcode:</w:t>
            </w:r>
          </w:p>
        </w:tc>
        <w:tc>
          <w:tcPr>
            <w:tcW w:w="7052" w:type="dxa"/>
            <w:gridSpan w:val="8"/>
          </w:tcPr>
          <w:p w:rsidR="00DF77BE" w:rsidRDefault="00DF77BE">
            <w:pPr>
              <w:rPr>
                <w:rFonts w:ascii="Arial" w:hAnsi="Arial" w:cs="Arial"/>
                <w:b/>
              </w:rPr>
            </w:pPr>
          </w:p>
        </w:tc>
      </w:tr>
      <w:tr w:rsidR="00DF77BE" w:rsidTr="00DF77BE">
        <w:tc>
          <w:tcPr>
            <w:tcW w:w="3539" w:type="dxa"/>
            <w:gridSpan w:val="4"/>
          </w:tcPr>
          <w:p w:rsidR="00DF77BE" w:rsidRDefault="00DF77BE">
            <w:pPr>
              <w:jc w:val="right"/>
              <w:rPr>
                <w:rFonts w:ascii="Arial" w:hAnsi="Arial" w:cs="Arial"/>
                <w:b/>
              </w:rPr>
            </w:pPr>
          </w:p>
          <w:p w:rsidR="00DF77BE" w:rsidRDefault="00DF77BE">
            <w:pPr>
              <w:jc w:val="right"/>
              <w:rPr>
                <w:rFonts w:ascii="Arial" w:hAnsi="Arial" w:cs="Arial"/>
                <w:b/>
              </w:rPr>
            </w:pPr>
            <w:r>
              <w:rPr>
                <w:rFonts w:ascii="Arial" w:hAnsi="Arial" w:cs="Arial"/>
                <w:b/>
              </w:rPr>
              <w:t xml:space="preserve">Since: </w:t>
            </w:r>
          </w:p>
        </w:tc>
        <w:tc>
          <w:tcPr>
            <w:tcW w:w="7052" w:type="dxa"/>
            <w:gridSpan w:val="8"/>
          </w:tcPr>
          <w:p w:rsidR="00DF77BE" w:rsidRDefault="00DF77BE">
            <w:pPr>
              <w:rPr>
                <w:rFonts w:ascii="Arial" w:hAnsi="Arial" w:cs="Arial"/>
                <w:b/>
              </w:rPr>
            </w:pPr>
          </w:p>
        </w:tc>
      </w:tr>
    </w:tbl>
    <w:p w:rsidR="00953874" w:rsidRDefault="00953874" w:rsidP="000E7D1C">
      <w:pPr>
        <w:ind w:right="-171"/>
        <w:rPr>
          <w:rFonts w:ascii="Arial" w:hAnsi="Arial" w:cs="Arial"/>
          <w:b/>
          <w:sz w:val="22"/>
          <w:szCs w:val="22"/>
          <w:u w:val="single"/>
        </w:rPr>
      </w:pPr>
    </w:p>
    <w:p w:rsidR="000E7D1C" w:rsidRPr="000E7D1C" w:rsidRDefault="000E7D1C" w:rsidP="000E7D1C">
      <w:pPr>
        <w:ind w:right="-171"/>
        <w:rPr>
          <w:rFonts w:ascii="Arial" w:hAnsi="Arial" w:cs="Arial"/>
          <w:b/>
          <w:sz w:val="22"/>
          <w:szCs w:val="22"/>
          <w:u w:val="single"/>
        </w:rPr>
      </w:pPr>
      <w:r w:rsidRPr="000E7D1C">
        <w:rPr>
          <w:rFonts w:ascii="Arial" w:hAnsi="Arial" w:cs="Arial"/>
          <w:b/>
          <w:sz w:val="22"/>
          <w:szCs w:val="22"/>
          <w:u w:val="single"/>
        </w:rPr>
        <w:t>Event Entry:</w:t>
      </w:r>
      <w:r>
        <w:rPr>
          <w:rFonts w:ascii="Arial" w:hAnsi="Arial" w:cs="Arial"/>
          <w:b/>
          <w:sz w:val="22"/>
          <w:szCs w:val="22"/>
          <w:u w:val="single"/>
        </w:rPr>
        <w:t xml:space="preserve"> </w:t>
      </w:r>
      <w:r w:rsidRPr="000E7D1C">
        <w:rPr>
          <w:rFonts w:ascii="Arial" w:hAnsi="Arial" w:cs="Arial"/>
          <w:sz w:val="22"/>
          <w:szCs w:val="22"/>
        </w:rPr>
        <w:t>(</w:t>
      </w:r>
      <w:r w:rsidRPr="000E7D1C">
        <w:rPr>
          <w:rFonts w:ascii="Arial" w:hAnsi="Arial" w:cs="Arial"/>
          <w:sz w:val="20"/>
          <w:szCs w:val="20"/>
        </w:rPr>
        <w:t>Please indicate with “Y”)</w:t>
      </w:r>
    </w:p>
    <w:tbl>
      <w:tblPr>
        <w:tblW w:w="7092" w:type="dxa"/>
        <w:jc w:val="center"/>
        <w:tblLayout w:type="fixed"/>
        <w:tblLook w:val="0000" w:firstRow="0" w:lastRow="0" w:firstColumn="0" w:lastColumn="0" w:noHBand="0" w:noVBand="0"/>
      </w:tblPr>
      <w:tblGrid>
        <w:gridCol w:w="4063"/>
        <w:gridCol w:w="462"/>
        <w:gridCol w:w="394"/>
        <w:gridCol w:w="1704"/>
        <w:gridCol w:w="469"/>
      </w:tblGrid>
      <w:tr w:rsidR="000E7D1C" w:rsidRPr="000E7D1C" w:rsidTr="000E7D1C">
        <w:trPr>
          <w:trHeight w:val="255"/>
          <w:jc w:val="center"/>
        </w:trPr>
        <w:tc>
          <w:tcPr>
            <w:tcW w:w="4063" w:type="dxa"/>
            <w:tcBorders>
              <w:right w:val="single" w:sz="4" w:space="0" w:color="auto"/>
            </w:tcBorders>
          </w:tcPr>
          <w:p w:rsidR="000E7D1C" w:rsidRDefault="000E7D1C" w:rsidP="008552D0">
            <w:pPr>
              <w:rPr>
                <w:rFonts w:ascii="Arial" w:hAnsi="Arial" w:cs="Arial"/>
                <w:sz w:val="22"/>
                <w:szCs w:val="22"/>
              </w:rPr>
            </w:pPr>
            <w:r w:rsidRPr="000E7D1C">
              <w:rPr>
                <w:rFonts w:ascii="Arial" w:hAnsi="Arial" w:cs="Arial"/>
                <w:sz w:val="22"/>
                <w:szCs w:val="22"/>
              </w:rPr>
              <w:t xml:space="preserve">               </w:t>
            </w:r>
            <w:r>
              <w:rPr>
                <w:rFonts w:ascii="Arial" w:hAnsi="Arial" w:cs="Arial"/>
                <w:sz w:val="22"/>
                <w:szCs w:val="22"/>
              </w:rPr>
              <w:t xml:space="preserve">                       </w:t>
            </w:r>
            <w:r w:rsidRPr="000E7D1C">
              <w:rPr>
                <w:rFonts w:ascii="Arial" w:hAnsi="Arial" w:cs="Arial"/>
                <w:sz w:val="22"/>
                <w:szCs w:val="22"/>
              </w:rPr>
              <w:t xml:space="preserve">Championship </w:t>
            </w:r>
          </w:p>
          <w:p w:rsidR="000E7D1C" w:rsidRPr="000E7D1C" w:rsidRDefault="000E7D1C" w:rsidP="008552D0">
            <w:pPr>
              <w:rPr>
                <w:rFonts w:ascii="Arial" w:hAnsi="Arial" w:cs="Arial"/>
                <w:sz w:val="22"/>
                <w:szCs w:val="22"/>
              </w:rPr>
            </w:pPr>
            <w:r>
              <w:rPr>
                <w:rFonts w:ascii="Arial" w:hAnsi="Arial" w:cs="Arial"/>
                <w:sz w:val="22"/>
                <w:szCs w:val="22"/>
              </w:rPr>
              <w:t xml:space="preserve">                                               </w:t>
            </w:r>
            <w:r w:rsidRPr="000E7D1C">
              <w:rPr>
                <w:rFonts w:ascii="Arial" w:hAnsi="Arial" w:cs="Arial"/>
                <w:sz w:val="22"/>
                <w:szCs w:val="22"/>
              </w:rPr>
              <w:t>Entry</w:t>
            </w:r>
          </w:p>
        </w:tc>
        <w:tc>
          <w:tcPr>
            <w:tcW w:w="462" w:type="dxa"/>
            <w:tcBorders>
              <w:top w:val="single" w:sz="4" w:space="0" w:color="auto"/>
              <w:left w:val="single" w:sz="4" w:space="0" w:color="auto"/>
              <w:bottom w:val="single" w:sz="4" w:space="0" w:color="auto"/>
              <w:right w:val="single" w:sz="4" w:space="0" w:color="auto"/>
            </w:tcBorders>
          </w:tcPr>
          <w:p w:rsidR="000E7D1C" w:rsidRPr="000E7D1C" w:rsidRDefault="000E7D1C" w:rsidP="008552D0">
            <w:pPr>
              <w:rPr>
                <w:rFonts w:ascii="Arial" w:hAnsi="Arial" w:cs="Arial"/>
                <w:sz w:val="22"/>
                <w:szCs w:val="22"/>
              </w:rPr>
            </w:pPr>
          </w:p>
        </w:tc>
        <w:tc>
          <w:tcPr>
            <w:tcW w:w="394" w:type="dxa"/>
            <w:tcBorders>
              <w:left w:val="single" w:sz="4" w:space="0" w:color="auto"/>
            </w:tcBorders>
          </w:tcPr>
          <w:p w:rsidR="000E7D1C" w:rsidRPr="000E7D1C" w:rsidRDefault="000E7D1C" w:rsidP="008552D0">
            <w:pPr>
              <w:rPr>
                <w:rFonts w:ascii="Arial" w:hAnsi="Arial" w:cs="Arial"/>
                <w:sz w:val="22"/>
                <w:szCs w:val="22"/>
              </w:rPr>
            </w:pPr>
          </w:p>
        </w:tc>
        <w:tc>
          <w:tcPr>
            <w:tcW w:w="1704" w:type="dxa"/>
            <w:tcBorders>
              <w:right w:val="single" w:sz="4" w:space="0" w:color="auto"/>
            </w:tcBorders>
          </w:tcPr>
          <w:p w:rsidR="000E7D1C" w:rsidRPr="000E7D1C" w:rsidRDefault="000E7D1C" w:rsidP="008552D0">
            <w:pPr>
              <w:rPr>
                <w:rFonts w:ascii="Arial" w:hAnsi="Arial" w:cs="Arial"/>
                <w:sz w:val="22"/>
                <w:szCs w:val="22"/>
              </w:rPr>
            </w:pPr>
            <w:r w:rsidRPr="000E7D1C">
              <w:rPr>
                <w:rFonts w:ascii="Arial" w:hAnsi="Arial" w:cs="Arial"/>
                <w:sz w:val="22"/>
                <w:szCs w:val="22"/>
              </w:rPr>
              <w:t>Open Entry</w:t>
            </w:r>
          </w:p>
        </w:tc>
        <w:tc>
          <w:tcPr>
            <w:tcW w:w="469" w:type="dxa"/>
            <w:tcBorders>
              <w:top w:val="single" w:sz="4" w:space="0" w:color="auto"/>
              <w:left w:val="single" w:sz="4" w:space="0" w:color="auto"/>
              <w:bottom w:val="single" w:sz="4" w:space="0" w:color="auto"/>
              <w:right w:val="single" w:sz="4" w:space="0" w:color="auto"/>
            </w:tcBorders>
          </w:tcPr>
          <w:p w:rsidR="000E7D1C" w:rsidRPr="000E7D1C" w:rsidRDefault="000E7D1C" w:rsidP="008552D0">
            <w:pPr>
              <w:rPr>
                <w:rFonts w:ascii="Arial" w:hAnsi="Arial" w:cs="Arial"/>
                <w:sz w:val="22"/>
                <w:szCs w:val="22"/>
              </w:rPr>
            </w:pPr>
          </w:p>
        </w:tc>
      </w:tr>
    </w:tbl>
    <w:p w:rsidR="000E7D1C" w:rsidRPr="00704ED6" w:rsidRDefault="000E7D1C" w:rsidP="000E7D1C">
      <w:pPr>
        <w:ind w:right="-171"/>
        <w:rPr>
          <w:rFonts w:cs="Arial"/>
          <w:sz w:val="22"/>
          <w:szCs w:val="22"/>
        </w:rPr>
      </w:pPr>
    </w:p>
    <w:tbl>
      <w:tblPr>
        <w:tblStyle w:val="TableGrid"/>
        <w:tblW w:w="0" w:type="auto"/>
        <w:tblLook w:val="04A0" w:firstRow="1" w:lastRow="0" w:firstColumn="1" w:lastColumn="0" w:noHBand="0" w:noVBand="1"/>
      </w:tblPr>
      <w:tblGrid>
        <w:gridCol w:w="2405"/>
        <w:gridCol w:w="567"/>
        <w:gridCol w:w="284"/>
        <w:gridCol w:w="2551"/>
        <w:gridCol w:w="567"/>
        <w:gridCol w:w="284"/>
        <w:gridCol w:w="2409"/>
        <w:gridCol w:w="561"/>
      </w:tblGrid>
      <w:tr w:rsidR="009548E7" w:rsidRPr="002660D8" w:rsidTr="007D7713">
        <w:tc>
          <w:tcPr>
            <w:tcW w:w="9628" w:type="dxa"/>
            <w:gridSpan w:val="8"/>
          </w:tcPr>
          <w:p w:rsidR="009548E7" w:rsidRPr="002660D8" w:rsidRDefault="009548E7" w:rsidP="000E7D1C">
            <w:pPr>
              <w:rPr>
                <w:rFonts w:ascii="Arial" w:hAnsi="Arial" w:cs="Arial"/>
                <w:b/>
                <w:sz w:val="22"/>
                <w:szCs w:val="22"/>
              </w:rPr>
            </w:pPr>
            <w:r w:rsidRPr="002660D8">
              <w:rPr>
                <w:rFonts w:ascii="Arial" w:hAnsi="Arial" w:cs="Arial"/>
                <w:b/>
                <w:sz w:val="22"/>
                <w:szCs w:val="22"/>
              </w:rPr>
              <w:t>10,000m</w:t>
            </w:r>
            <w:r w:rsidR="000E7D1C">
              <w:rPr>
                <w:rFonts w:ascii="Arial" w:hAnsi="Arial" w:cs="Arial"/>
                <w:b/>
                <w:sz w:val="22"/>
                <w:szCs w:val="22"/>
              </w:rPr>
              <w:t xml:space="preserve"> </w:t>
            </w:r>
          </w:p>
        </w:tc>
      </w:tr>
      <w:tr w:rsidR="0065186B" w:rsidRPr="002660D8" w:rsidTr="0065186B">
        <w:tc>
          <w:tcPr>
            <w:tcW w:w="2405" w:type="dxa"/>
          </w:tcPr>
          <w:p w:rsidR="0065186B" w:rsidRPr="002660D8" w:rsidRDefault="0065186B" w:rsidP="00DF77BE">
            <w:pPr>
              <w:rPr>
                <w:rFonts w:ascii="Arial" w:hAnsi="Arial" w:cs="Arial"/>
                <w:sz w:val="22"/>
                <w:szCs w:val="22"/>
              </w:rPr>
            </w:pPr>
            <w:r w:rsidRPr="002660D8">
              <w:rPr>
                <w:rFonts w:ascii="Arial" w:hAnsi="Arial" w:cs="Arial"/>
                <w:sz w:val="22"/>
                <w:szCs w:val="22"/>
              </w:rPr>
              <w:t>Under 20 Men</w:t>
            </w:r>
          </w:p>
        </w:tc>
        <w:tc>
          <w:tcPr>
            <w:tcW w:w="567" w:type="dxa"/>
          </w:tcPr>
          <w:p w:rsidR="0065186B" w:rsidRPr="002660D8" w:rsidRDefault="0065186B" w:rsidP="00DF77BE">
            <w:pPr>
              <w:rPr>
                <w:rFonts w:ascii="Arial" w:hAnsi="Arial" w:cs="Arial"/>
                <w:sz w:val="22"/>
                <w:szCs w:val="22"/>
              </w:rPr>
            </w:pPr>
          </w:p>
        </w:tc>
        <w:tc>
          <w:tcPr>
            <w:tcW w:w="284" w:type="dxa"/>
            <w:vMerge w:val="restart"/>
          </w:tcPr>
          <w:p w:rsidR="0065186B" w:rsidRPr="002660D8" w:rsidRDefault="0065186B" w:rsidP="00DF77BE">
            <w:pPr>
              <w:rPr>
                <w:rFonts w:ascii="Arial" w:hAnsi="Arial" w:cs="Arial"/>
                <w:sz w:val="22"/>
                <w:szCs w:val="22"/>
              </w:rPr>
            </w:pPr>
          </w:p>
        </w:tc>
        <w:tc>
          <w:tcPr>
            <w:tcW w:w="2551" w:type="dxa"/>
          </w:tcPr>
          <w:p w:rsidR="0065186B" w:rsidRPr="002660D8" w:rsidRDefault="0065186B" w:rsidP="00DF77BE">
            <w:pPr>
              <w:rPr>
                <w:rFonts w:ascii="Arial" w:hAnsi="Arial" w:cs="Arial"/>
                <w:sz w:val="22"/>
                <w:szCs w:val="22"/>
              </w:rPr>
            </w:pPr>
            <w:r w:rsidRPr="002660D8">
              <w:rPr>
                <w:rFonts w:ascii="Arial" w:hAnsi="Arial" w:cs="Arial"/>
                <w:sz w:val="22"/>
                <w:szCs w:val="22"/>
              </w:rPr>
              <w:t>Senior Men</w:t>
            </w:r>
          </w:p>
        </w:tc>
        <w:tc>
          <w:tcPr>
            <w:tcW w:w="567" w:type="dxa"/>
          </w:tcPr>
          <w:p w:rsidR="0065186B" w:rsidRPr="002660D8" w:rsidRDefault="0065186B" w:rsidP="00DF77BE">
            <w:pPr>
              <w:rPr>
                <w:rFonts w:ascii="Arial" w:hAnsi="Arial" w:cs="Arial"/>
                <w:sz w:val="22"/>
                <w:szCs w:val="22"/>
              </w:rPr>
            </w:pPr>
          </w:p>
        </w:tc>
        <w:tc>
          <w:tcPr>
            <w:tcW w:w="284" w:type="dxa"/>
            <w:vMerge w:val="restart"/>
          </w:tcPr>
          <w:p w:rsidR="0065186B" w:rsidRPr="002660D8" w:rsidRDefault="0065186B" w:rsidP="00DF77BE">
            <w:pPr>
              <w:rPr>
                <w:rFonts w:ascii="Arial" w:hAnsi="Arial" w:cs="Arial"/>
                <w:sz w:val="22"/>
                <w:szCs w:val="22"/>
              </w:rPr>
            </w:pPr>
          </w:p>
        </w:tc>
        <w:tc>
          <w:tcPr>
            <w:tcW w:w="2409" w:type="dxa"/>
          </w:tcPr>
          <w:p w:rsidR="0065186B" w:rsidRPr="002660D8" w:rsidRDefault="0065186B" w:rsidP="00DF77BE">
            <w:pPr>
              <w:rPr>
                <w:rFonts w:ascii="Arial" w:hAnsi="Arial" w:cs="Arial"/>
                <w:sz w:val="22"/>
                <w:szCs w:val="22"/>
              </w:rPr>
            </w:pPr>
            <w:r w:rsidRPr="002660D8">
              <w:rPr>
                <w:rFonts w:ascii="Arial" w:hAnsi="Arial" w:cs="Arial"/>
                <w:sz w:val="22"/>
                <w:szCs w:val="22"/>
              </w:rPr>
              <w:t>Masters 35 Men</w:t>
            </w:r>
          </w:p>
        </w:tc>
        <w:tc>
          <w:tcPr>
            <w:tcW w:w="561" w:type="dxa"/>
          </w:tcPr>
          <w:p w:rsidR="0065186B" w:rsidRPr="002660D8" w:rsidRDefault="0065186B" w:rsidP="00DF77BE">
            <w:pPr>
              <w:rPr>
                <w:rFonts w:ascii="Arial" w:hAnsi="Arial" w:cs="Arial"/>
                <w:sz w:val="22"/>
                <w:szCs w:val="22"/>
              </w:rPr>
            </w:pPr>
          </w:p>
        </w:tc>
      </w:tr>
      <w:tr w:rsidR="0065186B" w:rsidRPr="002660D8" w:rsidTr="0065186B">
        <w:tc>
          <w:tcPr>
            <w:tcW w:w="2405" w:type="dxa"/>
          </w:tcPr>
          <w:p w:rsidR="0065186B" w:rsidRPr="002660D8" w:rsidRDefault="0065186B" w:rsidP="00DF77BE">
            <w:pPr>
              <w:rPr>
                <w:rFonts w:ascii="Arial" w:hAnsi="Arial" w:cs="Arial"/>
                <w:sz w:val="22"/>
                <w:szCs w:val="22"/>
              </w:rPr>
            </w:pPr>
            <w:r w:rsidRPr="002660D8">
              <w:rPr>
                <w:rFonts w:ascii="Arial" w:hAnsi="Arial" w:cs="Arial"/>
                <w:sz w:val="22"/>
                <w:szCs w:val="22"/>
              </w:rPr>
              <w:t>Masters 40 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551" w:type="dxa"/>
          </w:tcPr>
          <w:p w:rsidR="0065186B" w:rsidRPr="002660D8" w:rsidRDefault="0065186B" w:rsidP="00DF77BE">
            <w:pPr>
              <w:rPr>
                <w:rFonts w:ascii="Arial" w:hAnsi="Arial" w:cs="Arial"/>
                <w:sz w:val="22"/>
                <w:szCs w:val="22"/>
              </w:rPr>
            </w:pPr>
            <w:r w:rsidRPr="002660D8">
              <w:rPr>
                <w:rFonts w:ascii="Arial" w:hAnsi="Arial" w:cs="Arial"/>
                <w:sz w:val="22"/>
                <w:szCs w:val="22"/>
              </w:rPr>
              <w:t>Masters 50 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409" w:type="dxa"/>
          </w:tcPr>
          <w:p w:rsidR="0065186B" w:rsidRPr="002660D8" w:rsidRDefault="0065186B" w:rsidP="00DF77BE">
            <w:pPr>
              <w:rPr>
                <w:rFonts w:ascii="Arial" w:hAnsi="Arial" w:cs="Arial"/>
                <w:sz w:val="22"/>
                <w:szCs w:val="22"/>
              </w:rPr>
            </w:pPr>
            <w:r w:rsidRPr="002660D8">
              <w:rPr>
                <w:rFonts w:ascii="Arial" w:hAnsi="Arial" w:cs="Arial"/>
                <w:sz w:val="22"/>
                <w:szCs w:val="22"/>
              </w:rPr>
              <w:t>Masters 60 Men</w:t>
            </w:r>
          </w:p>
        </w:tc>
        <w:tc>
          <w:tcPr>
            <w:tcW w:w="561" w:type="dxa"/>
          </w:tcPr>
          <w:p w:rsidR="0065186B" w:rsidRPr="002660D8" w:rsidRDefault="0065186B" w:rsidP="00DF77BE">
            <w:pPr>
              <w:rPr>
                <w:rFonts w:ascii="Arial" w:hAnsi="Arial" w:cs="Arial"/>
                <w:sz w:val="22"/>
                <w:szCs w:val="22"/>
              </w:rPr>
            </w:pPr>
          </w:p>
        </w:tc>
      </w:tr>
      <w:tr w:rsidR="0065186B" w:rsidRPr="002660D8" w:rsidTr="0065186B">
        <w:tc>
          <w:tcPr>
            <w:tcW w:w="2405" w:type="dxa"/>
          </w:tcPr>
          <w:p w:rsidR="0065186B" w:rsidRPr="002660D8" w:rsidRDefault="0065186B" w:rsidP="00DF77BE">
            <w:pPr>
              <w:rPr>
                <w:rFonts w:ascii="Arial" w:hAnsi="Arial" w:cs="Arial"/>
                <w:sz w:val="22"/>
                <w:szCs w:val="22"/>
              </w:rPr>
            </w:pPr>
            <w:r w:rsidRPr="002660D8">
              <w:rPr>
                <w:rFonts w:ascii="Arial" w:hAnsi="Arial" w:cs="Arial"/>
                <w:sz w:val="22"/>
                <w:szCs w:val="22"/>
              </w:rPr>
              <w:t>Masters 70 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551" w:type="dxa"/>
          </w:tcPr>
          <w:p w:rsidR="0065186B" w:rsidRPr="002660D8" w:rsidRDefault="0065186B" w:rsidP="00DF77BE">
            <w:pPr>
              <w:rPr>
                <w:rFonts w:ascii="Arial" w:hAnsi="Arial" w:cs="Arial"/>
                <w:sz w:val="22"/>
                <w:szCs w:val="22"/>
              </w:rPr>
            </w:pP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409" w:type="dxa"/>
          </w:tcPr>
          <w:p w:rsidR="0065186B" w:rsidRPr="002660D8" w:rsidRDefault="0065186B" w:rsidP="00DF77BE">
            <w:pPr>
              <w:rPr>
                <w:rFonts w:ascii="Arial" w:hAnsi="Arial" w:cs="Arial"/>
                <w:sz w:val="22"/>
                <w:szCs w:val="22"/>
              </w:rPr>
            </w:pPr>
          </w:p>
        </w:tc>
        <w:tc>
          <w:tcPr>
            <w:tcW w:w="561" w:type="dxa"/>
          </w:tcPr>
          <w:p w:rsidR="0065186B" w:rsidRPr="002660D8" w:rsidRDefault="0065186B" w:rsidP="00DF77BE">
            <w:pPr>
              <w:rPr>
                <w:rFonts w:ascii="Arial" w:hAnsi="Arial" w:cs="Arial"/>
                <w:sz w:val="22"/>
                <w:szCs w:val="22"/>
              </w:rPr>
            </w:pPr>
          </w:p>
        </w:tc>
      </w:tr>
      <w:tr w:rsidR="0065186B" w:rsidRPr="002660D8" w:rsidTr="0065186B">
        <w:tc>
          <w:tcPr>
            <w:tcW w:w="2405" w:type="dxa"/>
          </w:tcPr>
          <w:p w:rsidR="0065186B" w:rsidRPr="002660D8" w:rsidRDefault="0065186B" w:rsidP="00DF77BE">
            <w:pPr>
              <w:rPr>
                <w:rFonts w:ascii="Arial" w:hAnsi="Arial" w:cs="Arial"/>
                <w:sz w:val="22"/>
                <w:szCs w:val="22"/>
              </w:rPr>
            </w:pPr>
            <w:r w:rsidRPr="002660D8">
              <w:rPr>
                <w:rFonts w:ascii="Arial" w:hAnsi="Arial" w:cs="Arial"/>
                <w:sz w:val="22"/>
                <w:szCs w:val="22"/>
              </w:rPr>
              <w:t>Under 20 Women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551" w:type="dxa"/>
          </w:tcPr>
          <w:p w:rsidR="0065186B" w:rsidRPr="002660D8" w:rsidRDefault="0065186B" w:rsidP="00DF77BE">
            <w:pPr>
              <w:rPr>
                <w:rFonts w:ascii="Arial" w:hAnsi="Arial" w:cs="Arial"/>
                <w:sz w:val="22"/>
                <w:szCs w:val="22"/>
              </w:rPr>
            </w:pPr>
            <w:r w:rsidRPr="002660D8">
              <w:rPr>
                <w:rFonts w:ascii="Arial" w:hAnsi="Arial" w:cs="Arial"/>
                <w:sz w:val="22"/>
                <w:szCs w:val="22"/>
              </w:rPr>
              <w:t>Senior Women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409" w:type="dxa"/>
          </w:tcPr>
          <w:p w:rsidR="0065186B" w:rsidRPr="002660D8" w:rsidRDefault="0065186B" w:rsidP="00DF77BE">
            <w:pPr>
              <w:rPr>
                <w:rFonts w:ascii="Arial" w:hAnsi="Arial" w:cs="Arial"/>
                <w:sz w:val="22"/>
                <w:szCs w:val="22"/>
              </w:rPr>
            </w:pPr>
            <w:r w:rsidRPr="002660D8">
              <w:rPr>
                <w:rFonts w:ascii="Arial" w:hAnsi="Arial" w:cs="Arial"/>
                <w:sz w:val="22"/>
                <w:szCs w:val="22"/>
              </w:rPr>
              <w:t>Masters 35 Women</w:t>
            </w:r>
          </w:p>
        </w:tc>
        <w:tc>
          <w:tcPr>
            <w:tcW w:w="561" w:type="dxa"/>
          </w:tcPr>
          <w:p w:rsidR="0065186B" w:rsidRPr="002660D8" w:rsidRDefault="0065186B" w:rsidP="00DF77BE">
            <w:pPr>
              <w:rPr>
                <w:rFonts w:ascii="Arial" w:hAnsi="Arial" w:cs="Arial"/>
                <w:sz w:val="22"/>
                <w:szCs w:val="22"/>
              </w:rPr>
            </w:pPr>
          </w:p>
        </w:tc>
      </w:tr>
      <w:tr w:rsidR="0065186B" w:rsidRPr="002660D8" w:rsidTr="0065186B">
        <w:tc>
          <w:tcPr>
            <w:tcW w:w="2405" w:type="dxa"/>
          </w:tcPr>
          <w:p w:rsidR="0065186B" w:rsidRPr="002660D8" w:rsidRDefault="0065186B" w:rsidP="00DF77BE">
            <w:pPr>
              <w:rPr>
                <w:rFonts w:ascii="Arial" w:hAnsi="Arial" w:cs="Arial"/>
                <w:sz w:val="22"/>
                <w:szCs w:val="22"/>
              </w:rPr>
            </w:pPr>
            <w:r w:rsidRPr="002660D8">
              <w:rPr>
                <w:rFonts w:ascii="Arial" w:hAnsi="Arial" w:cs="Arial"/>
                <w:sz w:val="22"/>
                <w:szCs w:val="22"/>
              </w:rPr>
              <w:t>Masters 40 Women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551" w:type="dxa"/>
          </w:tcPr>
          <w:p w:rsidR="0065186B" w:rsidRPr="002660D8" w:rsidRDefault="0065186B" w:rsidP="00DF77BE">
            <w:pPr>
              <w:rPr>
                <w:rFonts w:ascii="Arial" w:hAnsi="Arial" w:cs="Arial"/>
                <w:sz w:val="22"/>
                <w:szCs w:val="22"/>
              </w:rPr>
            </w:pPr>
            <w:r w:rsidRPr="002660D8">
              <w:rPr>
                <w:rFonts w:ascii="Arial" w:hAnsi="Arial" w:cs="Arial"/>
                <w:sz w:val="22"/>
                <w:szCs w:val="22"/>
              </w:rPr>
              <w:t>Masters 50 Women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409" w:type="dxa"/>
          </w:tcPr>
          <w:p w:rsidR="0065186B" w:rsidRPr="002660D8" w:rsidRDefault="0065186B" w:rsidP="00DF77BE">
            <w:pPr>
              <w:rPr>
                <w:rFonts w:ascii="Arial" w:hAnsi="Arial" w:cs="Arial"/>
                <w:sz w:val="22"/>
                <w:szCs w:val="22"/>
              </w:rPr>
            </w:pPr>
            <w:r w:rsidRPr="002660D8">
              <w:rPr>
                <w:rFonts w:ascii="Arial" w:hAnsi="Arial" w:cs="Arial"/>
                <w:sz w:val="22"/>
                <w:szCs w:val="22"/>
              </w:rPr>
              <w:t>Masters 60 Women</w:t>
            </w:r>
          </w:p>
        </w:tc>
        <w:tc>
          <w:tcPr>
            <w:tcW w:w="561" w:type="dxa"/>
          </w:tcPr>
          <w:p w:rsidR="0065186B" w:rsidRPr="002660D8" w:rsidRDefault="0065186B" w:rsidP="00DF77BE">
            <w:pPr>
              <w:rPr>
                <w:rFonts w:ascii="Arial" w:hAnsi="Arial" w:cs="Arial"/>
                <w:sz w:val="22"/>
                <w:szCs w:val="22"/>
              </w:rPr>
            </w:pPr>
          </w:p>
        </w:tc>
      </w:tr>
      <w:tr w:rsidR="009548E7" w:rsidRPr="002660D8" w:rsidTr="00366017">
        <w:tc>
          <w:tcPr>
            <w:tcW w:w="9628" w:type="dxa"/>
            <w:gridSpan w:val="8"/>
          </w:tcPr>
          <w:p w:rsidR="009548E7" w:rsidRPr="002660D8" w:rsidRDefault="009548E7" w:rsidP="00DF77BE">
            <w:pPr>
              <w:rPr>
                <w:rFonts w:ascii="Arial" w:hAnsi="Arial" w:cs="Arial"/>
                <w:sz w:val="22"/>
                <w:szCs w:val="22"/>
              </w:rPr>
            </w:pPr>
          </w:p>
        </w:tc>
      </w:tr>
      <w:tr w:rsidR="009548E7" w:rsidRPr="002660D8" w:rsidTr="00FF333B">
        <w:tc>
          <w:tcPr>
            <w:tcW w:w="9628" w:type="dxa"/>
            <w:gridSpan w:val="8"/>
          </w:tcPr>
          <w:p w:rsidR="009548E7" w:rsidRPr="002660D8" w:rsidRDefault="009548E7" w:rsidP="00D52579">
            <w:pPr>
              <w:rPr>
                <w:rFonts w:ascii="Arial" w:hAnsi="Arial" w:cs="Arial"/>
                <w:b/>
                <w:sz w:val="22"/>
                <w:szCs w:val="22"/>
              </w:rPr>
            </w:pPr>
            <w:r w:rsidRPr="002660D8">
              <w:rPr>
                <w:rFonts w:ascii="Arial" w:hAnsi="Arial" w:cs="Arial"/>
                <w:b/>
                <w:sz w:val="22"/>
                <w:szCs w:val="22"/>
              </w:rPr>
              <w:t xml:space="preserve">3,000m </w:t>
            </w:r>
          </w:p>
        </w:tc>
      </w:tr>
      <w:tr w:rsidR="0065186B" w:rsidRPr="002660D8" w:rsidTr="0065186B">
        <w:tc>
          <w:tcPr>
            <w:tcW w:w="2405" w:type="dxa"/>
          </w:tcPr>
          <w:p w:rsidR="0065186B" w:rsidRPr="002660D8" w:rsidRDefault="0065186B" w:rsidP="00DF77BE">
            <w:pPr>
              <w:rPr>
                <w:rFonts w:ascii="Arial" w:hAnsi="Arial" w:cs="Arial"/>
                <w:sz w:val="22"/>
                <w:szCs w:val="22"/>
              </w:rPr>
            </w:pPr>
            <w:r w:rsidRPr="002660D8">
              <w:rPr>
                <w:rFonts w:ascii="Arial" w:hAnsi="Arial" w:cs="Arial"/>
                <w:sz w:val="22"/>
                <w:szCs w:val="22"/>
              </w:rPr>
              <w:t>Under 17 Men</w:t>
            </w:r>
          </w:p>
        </w:tc>
        <w:tc>
          <w:tcPr>
            <w:tcW w:w="567" w:type="dxa"/>
          </w:tcPr>
          <w:p w:rsidR="0065186B" w:rsidRPr="002660D8" w:rsidRDefault="0065186B" w:rsidP="00DF77BE">
            <w:pPr>
              <w:rPr>
                <w:rFonts w:ascii="Arial" w:hAnsi="Arial" w:cs="Arial"/>
                <w:sz w:val="22"/>
                <w:szCs w:val="22"/>
              </w:rPr>
            </w:pPr>
          </w:p>
        </w:tc>
        <w:tc>
          <w:tcPr>
            <w:tcW w:w="284" w:type="dxa"/>
            <w:vMerge w:val="restart"/>
          </w:tcPr>
          <w:p w:rsidR="0065186B" w:rsidRPr="002660D8" w:rsidRDefault="0065186B" w:rsidP="00DF77BE">
            <w:pPr>
              <w:rPr>
                <w:rFonts w:ascii="Arial" w:hAnsi="Arial" w:cs="Arial"/>
                <w:sz w:val="22"/>
                <w:szCs w:val="22"/>
              </w:rPr>
            </w:pPr>
          </w:p>
        </w:tc>
        <w:tc>
          <w:tcPr>
            <w:tcW w:w="2551" w:type="dxa"/>
          </w:tcPr>
          <w:p w:rsidR="0065186B" w:rsidRPr="002660D8" w:rsidRDefault="0065186B" w:rsidP="00DF77BE">
            <w:pPr>
              <w:rPr>
                <w:rFonts w:ascii="Arial" w:hAnsi="Arial" w:cs="Arial"/>
                <w:sz w:val="22"/>
                <w:szCs w:val="22"/>
              </w:rPr>
            </w:pPr>
          </w:p>
        </w:tc>
        <w:tc>
          <w:tcPr>
            <w:tcW w:w="567" w:type="dxa"/>
          </w:tcPr>
          <w:p w:rsidR="0065186B" w:rsidRPr="002660D8" w:rsidRDefault="0065186B" w:rsidP="00DF77BE">
            <w:pPr>
              <w:rPr>
                <w:rFonts w:ascii="Arial" w:hAnsi="Arial" w:cs="Arial"/>
                <w:sz w:val="22"/>
                <w:szCs w:val="22"/>
              </w:rPr>
            </w:pPr>
          </w:p>
        </w:tc>
        <w:tc>
          <w:tcPr>
            <w:tcW w:w="284" w:type="dxa"/>
            <w:vMerge w:val="restart"/>
          </w:tcPr>
          <w:p w:rsidR="0065186B" w:rsidRPr="002660D8" w:rsidRDefault="0065186B" w:rsidP="00DF77BE">
            <w:pPr>
              <w:rPr>
                <w:rFonts w:ascii="Arial" w:hAnsi="Arial" w:cs="Arial"/>
                <w:sz w:val="22"/>
                <w:szCs w:val="22"/>
              </w:rPr>
            </w:pPr>
          </w:p>
        </w:tc>
        <w:tc>
          <w:tcPr>
            <w:tcW w:w="2409" w:type="dxa"/>
          </w:tcPr>
          <w:p w:rsidR="0065186B" w:rsidRPr="002660D8" w:rsidRDefault="0065186B" w:rsidP="00DF77BE">
            <w:pPr>
              <w:rPr>
                <w:rFonts w:ascii="Arial" w:hAnsi="Arial" w:cs="Arial"/>
                <w:sz w:val="22"/>
                <w:szCs w:val="22"/>
              </w:rPr>
            </w:pPr>
          </w:p>
        </w:tc>
        <w:tc>
          <w:tcPr>
            <w:tcW w:w="561" w:type="dxa"/>
          </w:tcPr>
          <w:p w:rsidR="0065186B" w:rsidRPr="002660D8" w:rsidRDefault="0065186B" w:rsidP="00DF77BE">
            <w:pPr>
              <w:rPr>
                <w:rFonts w:ascii="Arial" w:hAnsi="Arial" w:cs="Arial"/>
                <w:sz w:val="22"/>
                <w:szCs w:val="22"/>
              </w:rPr>
            </w:pPr>
          </w:p>
        </w:tc>
      </w:tr>
      <w:tr w:rsidR="0065186B" w:rsidRPr="002660D8" w:rsidTr="0065186B">
        <w:tc>
          <w:tcPr>
            <w:tcW w:w="2405" w:type="dxa"/>
          </w:tcPr>
          <w:p w:rsidR="0065186B" w:rsidRPr="002660D8" w:rsidRDefault="0065186B" w:rsidP="00DF77BE">
            <w:pPr>
              <w:rPr>
                <w:rFonts w:ascii="Arial" w:hAnsi="Arial" w:cs="Arial"/>
                <w:sz w:val="22"/>
                <w:szCs w:val="22"/>
              </w:rPr>
            </w:pPr>
            <w:r w:rsidRPr="002660D8">
              <w:rPr>
                <w:rFonts w:ascii="Arial" w:hAnsi="Arial" w:cs="Arial"/>
                <w:sz w:val="22"/>
                <w:szCs w:val="22"/>
              </w:rPr>
              <w:t>Under 17 Women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551" w:type="dxa"/>
          </w:tcPr>
          <w:p w:rsidR="0065186B" w:rsidRPr="002660D8" w:rsidRDefault="0065186B" w:rsidP="00DF77BE">
            <w:pPr>
              <w:rPr>
                <w:rFonts w:ascii="Arial" w:hAnsi="Arial" w:cs="Arial"/>
                <w:sz w:val="22"/>
                <w:szCs w:val="22"/>
              </w:rPr>
            </w:pPr>
            <w:r w:rsidRPr="002660D8">
              <w:rPr>
                <w:rFonts w:ascii="Arial" w:hAnsi="Arial" w:cs="Arial"/>
                <w:sz w:val="22"/>
                <w:szCs w:val="22"/>
              </w:rPr>
              <w:t>Under 20 Women</w:t>
            </w:r>
          </w:p>
        </w:tc>
        <w:tc>
          <w:tcPr>
            <w:tcW w:w="567" w:type="dxa"/>
          </w:tcPr>
          <w:p w:rsidR="0065186B" w:rsidRPr="002660D8" w:rsidRDefault="0065186B" w:rsidP="00DF77BE">
            <w:pPr>
              <w:rPr>
                <w:rFonts w:ascii="Arial" w:hAnsi="Arial" w:cs="Arial"/>
                <w:sz w:val="22"/>
                <w:szCs w:val="22"/>
              </w:rPr>
            </w:pPr>
          </w:p>
        </w:tc>
        <w:tc>
          <w:tcPr>
            <w:tcW w:w="284" w:type="dxa"/>
            <w:vMerge/>
          </w:tcPr>
          <w:p w:rsidR="0065186B" w:rsidRPr="002660D8" w:rsidRDefault="0065186B" w:rsidP="00DF77BE">
            <w:pPr>
              <w:rPr>
                <w:rFonts w:ascii="Arial" w:hAnsi="Arial" w:cs="Arial"/>
                <w:sz w:val="22"/>
                <w:szCs w:val="22"/>
              </w:rPr>
            </w:pPr>
          </w:p>
        </w:tc>
        <w:tc>
          <w:tcPr>
            <w:tcW w:w="2409" w:type="dxa"/>
          </w:tcPr>
          <w:p w:rsidR="0065186B" w:rsidRPr="002660D8" w:rsidRDefault="0065186B" w:rsidP="00DF77BE">
            <w:pPr>
              <w:rPr>
                <w:rFonts w:ascii="Arial" w:hAnsi="Arial" w:cs="Arial"/>
                <w:sz w:val="22"/>
                <w:szCs w:val="22"/>
              </w:rPr>
            </w:pPr>
            <w:r w:rsidRPr="002660D8">
              <w:rPr>
                <w:rFonts w:ascii="Arial" w:hAnsi="Arial" w:cs="Arial"/>
                <w:sz w:val="22"/>
                <w:szCs w:val="22"/>
              </w:rPr>
              <w:t>Senior Women</w:t>
            </w:r>
          </w:p>
        </w:tc>
        <w:tc>
          <w:tcPr>
            <w:tcW w:w="561" w:type="dxa"/>
          </w:tcPr>
          <w:p w:rsidR="0065186B" w:rsidRPr="002660D8" w:rsidRDefault="0065186B" w:rsidP="00DF77BE">
            <w:pPr>
              <w:rPr>
                <w:rFonts w:ascii="Arial" w:hAnsi="Arial" w:cs="Arial"/>
                <w:sz w:val="22"/>
                <w:szCs w:val="22"/>
              </w:rPr>
            </w:pPr>
          </w:p>
        </w:tc>
      </w:tr>
    </w:tbl>
    <w:p w:rsidR="00DF77BE" w:rsidRPr="002660D8" w:rsidRDefault="00DF77BE" w:rsidP="00DF77BE">
      <w:pPr>
        <w:rPr>
          <w:rFonts w:ascii="Arial" w:hAnsi="Arial" w:cs="Arial"/>
          <w:sz w:val="22"/>
          <w:szCs w:val="22"/>
        </w:rPr>
      </w:pPr>
    </w:p>
    <w:p w:rsidR="00DF77BE" w:rsidRPr="002660D8" w:rsidRDefault="002374B1" w:rsidP="00DF77BE">
      <w:pPr>
        <w:rPr>
          <w:rFonts w:ascii="Arial" w:hAnsi="Arial" w:cs="Arial"/>
          <w:sz w:val="22"/>
          <w:szCs w:val="22"/>
        </w:rPr>
      </w:pPr>
      <w:r>
        <w:rPr>
          <w:rFonts w:ascii="Arial" w:hAnsi="Arial" w:cs="Arial"/>
          <w:sz w:val="22"/>
          <w:szCs w:val="22"/>
        </w:rPr>
        <w:t>ENTRY FEES - £10</w:t>
      </w:r>
      <w:r w:rsidR="002660D8">
        <w:rPr>
          <w:rFonts w:ascii="Arial" w:hAnsi="Arial" w:cs="Arial"/>
          <w:sz w:val="22"/>
          <w:szCs w:val="22"/>
        </w:rPr>
        <w:t>.00</w:t>
      </w:r>
      <w:r w:rsidR="00953874">
        <w:rPr>
          <w:rFonts w:ascii="Arial" w:hAnsi="Arial" w:cs="Arial"/>
          <w:sz w:val="22"/>
          <w:szCs w:val="22"/>
        </w:rPr>
        <w:tab/>
      </w:r>
      <w:r w:rsidR="00953874">
        <w:rPr>
          <w:rFonts w:ascii="Arial" w:hAnsi="Arial" w:cs="Arial"/>
          <w:sz w:val="22"/>
          <w:szCs w:val="22"/>
        </w:rPr>
        <w:tab/>
      </w:r>
      <w:r>
        <w:rPr>
          <w:rFonts w:ascii="Arial" w:hAnsi="Arial" w:cs="Arial"/>
          <w:sz w:val="22"/>
          <w:szCs w:val="22"/>
        </w:rPr>
        <w:tab/>
      </w:r>
      <w:r>
        <w:rPr>
          <w:rFonts w:ascii="Arial" w:hAnsi="Arial" w:cs="Arial"/>
          <w:sz w:val="22"/>
          <w:szCs w:val="22"/>
        </w:rPr>
        <w:tab/>
      </w:r>
      <w:r w:rsidR="002D33C7">
        <w:rPr>
          <w:rFonts w:ascii="Arial" w:eastAsia="SimSun" w:hAnsi="Arial" w:cs="Arial"/>
          <w:sz w:val="22"/>
          <w:szCs w:val="22"/>
        </w:rPr>
        <w:t>Closing Date Monday 19</w:t>
      </w:r>
      <w:r w:rsidR="002660D8" w:rsidRPr="002660D8">
        <w:rPr>
          <w:rFonts w:ascii="Arial" w:eastAsia="SimSun" w:hAnsi="Arial" w:cs="Arial"/>
          <w:sz w:val="22"/>
          <w:szCs w:val="22"/>
          <w:vertAlign w:val="superscript"/>
        </w:rPr>
        <w:t>th</w:t>
      </w:r>
      <w:r w:rsidR="002D33C7">
        <w:rPr>
          <w:rFonts w:ascii="Arial" w:eastAsia="SimSun" w:hAnsi="Arial" w:cs="Arial"/>
          <w:sz w:val="22"/>
          <w:szCs w:val="22"/>
        </w:rPr>
        <w:t xml:space="preserve"> June 2017</w:t>
      </w:r>
    </w:p>
    <w:p w:rsidR="00DF77BE" w:rsidRPr="002660D8" w:rsidRDefault="00DF77BE" w:rsidP="00DF77BE">
      <w:pPr>
        <w:rPr>
          <w:rFonts w:ascii="Arial" w:hAnsi="Arial" w:cs="Arial"/>
          <w:sz w:val="22"/>
          <w:szCs w:val="22"/>
        </w:rPr>
      </w:pPr>
    </w:p>
    <w:p w:rsidR="00DF77BE" w:rsidRPr="002660D8" w:rsidRDefault="00DF77BE" w:rsidP="00DF77BE">
      <w:pPr>
        <w:rPr>
          <w:rFonts w:ascii="Arial" w:hAnsi="Arial" w:cs="Arial"/>
          <w:sz w:val="22"/>
          <w:szCs w:val="22"/>
        </w:rPr>
      </w:pPr>
      <w:r w:rsidRPr="002660D8">
        <w:rPr>
          <w:rFonts w:ascii="Arial" w:hAnsi="Arial" w:cs="Arial"/>
          <w:sz w:val="22"/>
          <w:szCs w:val="22"/>
        </w:rPr>
        <w:t xml:space="preserve">I hereby declare that I am an Amateur as defined by UKA Rule </w:t>
      </w:r>
      <w:r w:rsidR="002D33C7">
        <w:rPr>
          <w:rFonts w:ascii="Arial" w:hAnsi="Arial" w:cs="Arial"/>
          <w:sz w:val="22"/>
          <w:szCs w:val="22"/>
        </w:rPr>
        <w:t>2</w:t>
      </w:r>
      <w:r w:rsidRPr="002660D8">
        <w:rPr>
          <w:rFonts w:ascii="Arial" w:hAnsi="Arial" w:cs="Arial"/>
          <w:sz w:val="22"/>
          <w:szCs w:val="22"/>
        </w:rPr>
        <w:t xml:space="preserve">1 </w:t>
      </w:r>
      <w:r w:rsidR="002D33C7">
        <w:rPr>
          <w:rFonts w:ascii="Arial" w:hAnsi="Arial" w:cs="Arial"/>
          <w:sz w:val="22"/>
          <w:szCs w:val="22"/>
        </w:rPr>
        <w:t xml:space="preserve">S1 </w:t>
      </w:r>
      <w:r w:rsidRPr="002660D8">
        <w:rPr>
          <w:rFonts w:ascii="Arial" w:hAnsi="Arial" w:cs="Arial"/>
          <w:sz w:val="22"/>
          <w:szCs w:val="22"/>
        </w:rPr>
        <w:t>and eligible to compete either by birth or residence in the abo</w:t>
      </w:r>
      <w:r w:rsidR="002374B1">
        <w:rPr>
          <w:rFonts w:ascii="Arial" w:hAnsi="Arial" w:cs="Arial"/>
          <w:sz w:val="22"/>
          <w:szCs w:val="22"/>
        </w:rPr>
        <w:t>ve championships.</w:t>
      </w:r>
      <w:r w:rsidRPr="002660D8">
        <w:rPr>
          <w:rFonts w:ascii="Arial" w:hAnsi="Arial" w:cs="Arial"/>
          <w:sz w:val="22"/>
          <w:szCs w:val="22"/>
        </w:rPr>
        <w:t xml:space="preserve"> </w:t>
      </w:r>
    </w:p>
    <w:p w:rsidR="00DF77BE" w:rsidRPr="002660D8" w:rsidRDefault="00DF77BE" w:rsidP="00DF77BE">
      <w:pPr>
        <w:rPr>
          <w:rFonts w:ascii="Arial" w:hAnsi="Arial" w:cs="Arial"/>
          <w:b/>
          <w:sz w:val="22"/>
          <w:szCs w:val="22"/>
        </w:rPr>
      </w:pPr>
    </w:p>
    <w:p w:rsidR="002660D8" w:rsidRPr="002660D8" w:rsidRDefault="002660D8" w:rsidP="008552D0">
      <w:pPr>
        <w:rPr>
          <w:rFonts w:ascii="Arial" w:hAnsi="Arial" w:cs="Arial"/>
          <w:b/>
          <w:bCs/>
          <w:sz w:val="22"/>
          <w:szCs w:val="22"/>
        </w:rPr>
      </w:pPr>
      <w:r w:rsidRPr="002660D8">
        <w:rPr>
          <w:rFonts w:ascii="Arial" w:hAnsi="Arial" w:cs="Arial"/>
          <w:sz w:val="22"/>
          <w:szCs w:val="22"/>
        </w:rPr>
        <w:t xml:space="preserve">I either enclose a cheque or have made a bank transfer for: £                          </w:t>
      </w:r>
    </w:p>
    <w:p w:rsidR="002660D8" w:rsidRPr="002660D8" w:rsidRDefault="002660D8" w:rsidP="008552D0">
      <w:pPr>
        <w:rPr>
          <w:rFonts w:ascii="Arial" w:hAnsi="Arial" w:cs="Arial"/>
          <w:b/>
          <w:bCs/>
          <w:sz w:val="22"/>
          <w:szCs w:val="22"/>
        </w:rPr>
      </w:pPr>
    </w:p>
    <w:p w:rsidR="002660D8" w:rsidRPr="002660D8" w:rsidRDefault="002660D8" w:rsidP="008552D0">
      <w:pPr>
        <w:rPr>
          <w:rFonts w:ascii="Arial" w:hAnsi="Arial" w:cs="Arial"/>
          <w:bCs/>
          <w:sz w:val="22"/>
          <w:szCs w:val="22"/>
        </w:rPr>
      </w:pPr>
      <w:r w:rsidRPr="002660D8">
        <w:rPr>
          <w:rFonts w:ascii="Arial" w:hAnsi="Arial" w:cs="Arial"/>
          <w:bCs/>
          <w:sz w:val="22"/>
          <w:szCs w:val="22"/>
        </w:rPr>
        <w:t>Cheques payable to Kent County Athletics Association (please do not just use KCAA)</w:t>
      </w:r>
    </w:p>
    <w:p w:rsidR="002660D8" w:rsidRPr="002660D8" w:rsidRDefault="002660D8" w:rsidP="008552D0">
      <w:pPr>
        <w:rPr>
          <w:rFonts w:ascii="Arial" w:hAnsi="Arial" w:cs="Arial"/>
          <w:bCs/>
          <w:sz w:val="22"/>
          <w:szCs w:val="22"/>
        </w:rPr>
      </w:pPr>
      <w:r w:rsidRPr="002660D8">
        <w:rPr>
          <w:rFonts w:ascii="Arial" w:hAnsi="Arial" w:cs="Arial"/>
          <w:bCs/>
          <w:sz w:val="22"/>
          <w:szCs w:val="22"/>
        </w:rPr>
        <w:t>Transfers should be to: Kent County Athletics Association Account at Barclays.</w:t>
      </w:r>
    </w:p>
    <w:p w:rsidR="002660D8" w:rsidRPr="002660D8" w:rsidRDefault="002660D8" w:rsidP="002660D8">
      <w:pPr>
        <w:rPr>
          <w:rFonts w:ascii="Arial" w:hAnsi="Arial" w:cs="Arial"/>
          <w:sz w:val="20"/>
          <w:szCs w:val="20"/>
        </w:rPr>
      </w:pPr>
      <w:r w:rsidRPr="002660D8">
        <w:rPr>
          <w:rFonts w:ascii="Arial" w:hAnsi="Arial" w:cs="Arial"/>
          <w:bCs/>
          <w:sz w:val="22"/>
          <w:szCs w:val="22"/>
        </w:rPr>
        <w:t>Sort Code</w:t>
      </w:r>
      <w:r>
        <w:rPr>
          <w:rFonts w:ascii="Arial" w:hAnsi="Arial" w:cs="Arial"/>
          <w:bCs/>
          <w:sz w:val="22"/>
          <w:szCs w:val="22"/>
        </w:rPr>
        <w:t xml:space="preserve"> 20-06-72 </w:t>
      </w:r>
      <w:r w:rsidRPr="002660D8">
        <w:rPr>
          <w:rFonts w:ascii="Arial" w:hAnsi="Arial" w:cs="Arial"/>
          <w:bCs/>
          <w:sz w:val="22"/>
          <w:szCs w:val="22"/>
        </w:rPr>
        <w:t>Account number:</w:t>
      </w:r>
      <w:r>
        <w:rPr>
          <w:rFonts w:ascii="Arial" w:hAnsi="Arial" w:cs="Arial"/>
          <w:bCs/>
          <w:sz w:val="22"/>
          <w:szCs w:val="22"/>
        </w:rPr>
        <w:t xml:space="preserve"> 40546445 </w:t>
      </w:r>
      <w:r w:rsidRPr="002660D8">
        <w:rPr>
          <w:rFonts w:ascii="Arial" w:hAnsi="Arial" w:cs="Arial"/>
          <w:bCs/>
          <w:sz w:val="20"/>
          <w:szCs w:val="20"/>
        </w:rPr>
        <w:t>(Please add “3K/10K &amp; your name in reference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4140"/>
        <w:gridCol w:w="733"/>
        <w:gridCol w:w="3869"/>
      </w:tblGrid>
      <w:tr w:rsidR="00DF77BE" w:rsidRPr="002660D8" w:rsidTr="00DF77BE">
        <w:tc>
          <w:tcPr>
            <w:tcW w:w="1129" w:type="dxa"/>
          </w:tcPr>
          <w:p w:rsidR="00DF77BE" w:rsidRPr="002660D8" w:rsidRDefault="00DF77BE">
            <w:pPr>
              <w:rPr>
                <w:rFonts w:ascii="Arial" w:hAnsi="Arial" w:cs="Arial"/>
                <w:b/>
                <w:sz w:val="22"/>
                <w:szCs w:val="22"/>
              </w:rPr>
            </w:pPr>
          </w:p>
          <w:p w:rsidR="00DF77BE" w:rsidRPr="002660D8" w:rsidRDefault="00DF77BE">
            <w:pPr>
              <w:rPr>
                <w:rFonts w:ascii="Arial" w:hAnsi="Arial" w:cs="Arial"/>
                <w:b/>
                <w:sz w:val="22"/>
                <w:szCs w:val="22"/>
              </w:rPr>
            </w:pPr>
            <w:r w:rsidRPr="002660D8">
              <w:rPr>
                <w:rFonts w:ascii="Arial" w:hAnsi="Arial" w:cs="Arial"/>
                <w:b/>
                <w:sz w:val="22"/>
                <w:szCs w:val="22"/>
              </w:rPr>
              <w:t>Signed</w:t>
            </w:r>
          </w:p>
          <w:p w:rsidR="00DF77BE" w:rsidRPr="002660D8" w:rsidRDefault="00DF77BE">
            <w:pPr>
              <w:rPr>
                <w:rFonts w:ascii="Arial" w:hAnsi="Arial" w:cs="Arial"/>
                <w:b/>
                <w:sz w:val="22"/>
                <w:szCs w:val="22"/>
              </w:rPr>
            </w:pPr>
          </w:p>
        </w:tc>
        <w:tc>
          <w:tcPr>
            <w:tcW w:w="4536" w:type="dxa"/>
          </w:tcPr>
          <w:p w:rsidR="00DF77BE" w:rsidRPr="002660D8" w:rsidRDefault="00DF77BE">
            <w:pPr>
              <w:rPr>
                <w:rFonts w:ascii="Arial" w:hAnsi="Arial" w:cs="Arial"/>
                <w:b/>
                <w:sz w:val="22"/>
                <w:szCs w:val="22"/>
              </w:rPr>
            </w:pPr>
          </w:p>
        </w:tc>
        <w:tc>
          <w:tcPr>
            <w:tcW w:w="737" w:type="dxa"/>
          </w:tcPr>
          <w:p w:rsidR="00DF77BE" w:rsidRPr="002660D8" w:rsidRDefault="00DF77BE">
            <w:pPr>
              <w:rPr>
                <w:rFonts w:ascii="Arial" w:hAnsi="Arial" w:cs="Arial"/>
                <w:b/>
                <w:sz w:val="22"/>
                <w:szCs w:val="22"/>
              </w:rPr>
            </w:pPr>
          </w:p>
          <w:p w:rsidR="00DF77BE" w:rsidRPr="002660D8" w:rsidRDefault="00DF77BE">
            <w:pPr>
              <w:rPr>
                <w:rFonts w:ascii="Arial" w:hAnsi="Arial" w:cs="Arial"/>
                <w:b/>
                <w:sz w:val="22"/>
                <w:szCs w:val="22"/>
              </w:rPr>
            </w:pPr>
            <w:r w:rsidRPr="002660D8">
              <w:rPr>
                <w:rFonts w:ascii="Arial" w:hAnsi="Arial" w:cs="Arial"/>
                <w:b/>
                <w:sz w:val="22"/>
                <w:szCs w:val="22"/>
              </w:rPr>
              <w:t>Date</w:t>
            </w:r>
          </w:p>
        </w:tc>
        <w:tc>
          <w:tcPr>
            <w:tcW w:w="4189" w:type="dxa"/>
          </w:tcPr>
          <w:p w:rsidR="00DF77BE" w:rsidRPr="002660D8" w:rsidRDefault="00DF77BE">
            <w:pPr>
              <w:jc w:val="right"/>
              <w:rPr>
                <w:rFonts w:ascii="Arial" w:hAnsi="Arial" w:cs="Arial"/>
                <w:b/>
                <w:sz w:val="22"/>
                <w:szCs w:val="22"/>
              </w:rPr>
            </w:pPr>
          </w:p>
          <w:p w:rsidR="00DF77BE" w:rsidRPr="002660D8" w:rsidRDefault="00DF77BE">
            <w:pPr>
              <w:jc w:val="right"/>
              <w:rPr>
                <w:rFonts w:ascii="Arial" w:hAnsi="Arial" w:cs="Arial"/>
                <w:b/>
                <w:sz w:val="22"/>
                <w:szCs w:val="22"/>
              </w:rPr>
            </w:pPr>
            <w:r w:rsidRPr="002660D8">
              <w:rPr>
                <w:rFonts w:ascii="Arial" w:hAnsi="Arial" w:cs="Arial"/>
                <w:b/>
                <w:sz w:val="22"/>
                <w:szCs w:val="22"/>
              </w:rPr>
              <w:t>201</w:t>
            </w:r>
            <w:r w:rsidR="00B06214">
              <w:rPr>
                <w:rFonts w:ascii="Arial" w:hAnsi="Arial" w:cs="Arial"/>
                <w:b/>
                <w:sz w:val="22"/>
                <w:szCs w:val="22"/>
              </w:rPr>
              <w:t>7</w:t>
            </w:r>
          </w:p>
        </w:tc>
      </w:tr>
    </w:tbl>
    <w:p w:rsidR="00297789" w:rsidRPr="002660D8" w:rsidRDefault="00DF77BE" w:rsidP="00607AB5">
      <w:pPr>
        <w:rPr>
          <w:rFonts w:ascii="Arial" w:eastAsia="SimSun" w:hAnsi="Arial" w:cs="Arial"/>
          <w:sz w:val="22"/>
          <w:szCs w:val="22"/>
        </w:rPr>
      </w:pPr>
      <w:r w:rsidRPr="002660D8">
        <w:rPr>
          <w:rFonts w:ascii="Arial" w:hAnsi="Arial" w:cs="Arial"/>
          <w:b/>
          <w:sz w:val="22"/>
          <w:szCs w:val="22"/>
        </w:rPr>
        <w:t xml:space="preserve">Please send entries to </w:t>
      </w:r>
      <w:r w:rsidRPr="002660D8">
        <w:rPr>
          <w:rFonts w:ascii="Arial" w:hAnsi="Arial" w:cs="Arial"/>
          <w:sz w:val="22"/>
          <w:szCs w:val="22"/>
        </w:rPr>
        <w:t>The KCAA Entry secretary, 1 Kemsley Close, Northfleet, Kent. DA11 8PH</w:t>
      </w:r>
      <w:r w:rsidR="002660D8" w:rsidRPr="002660D8">
        <w:rPr>
          <w:rFonts w:ascii="Arial" w:hAnsi="Arial" w:cs="Arial"/>
          <w:sz w:val="22"/>
          <w:szCs w:val="22"/>
        </w:rPr>
        <w:t xml:space="preserve"> or email to gary@kcaa.org.</w:t>
      </w:r>
      <w:r w:rsidR="002660D8">
        <w:rPr>
          <w:rFonts w:ascii="Arial" w:hAnsi="Arial" w:cs="Arial"/>
          <w:sz w:val="22"/>
          <w:szCs w:val="22"/>
        </w:rPr>
        <w:t>uk</w:t>
      </w:r>
    </w:p>
    <w:sectPr w:rsidR="00297789" w:rsidRPr="002660D8" w:rsidSect="00E86A4A">
      <w:pgSz w:w="11906" w:h="16838"/>
      <w:pgMar w:top="284" w:right="1134"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442C"/>
    <w:multiLevelType w:val="hybridMultilevel"/>
    <w:tmpl w:val="37622506"/>
    <w:lvl w:ilvl="0" w:tplc="9E768DB0">
      <w:start w:val="1"/>
      <w:numFmt w:val="decimal"/>
      <w:lvlText w:val="%1."/>
      <w:lvlJc w:val="left"/>
      <w:pPr>
        <w:ind w:left="1020" w:hanging="6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1844090"/>
    <w:multiLevelType w:val="hybridMultilevel"/>
    <w:tmpl w:val="46549974"/>
    <w:lvl w:ilvl="0" w:tplc="0809000F">
      <w:start w:val="1"/>
      <w:numFmt w:val="decimal"/>
      <w:lvlText w:val="%1."/>
      <w:lvlJc w:val="left"/>
      <w:pPr>
        <w:ind w:left="960" w:hanging="60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0ED0083"/>
    <w:multiLevelType w:val="hybridMultilevel"/>
    <w:tmpl w:val="EF94C5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5F"/>
    <w:rsid w:val="000938DB"/>
    <w:rsid w:val="000C3F89"/>
    <w:rsid w:val="000E7D1C"/>
    <w:rsid w:val="001D741A"/>
    <w:rsid w:val="001F6F44"/>
    <w:rsid w:val="002374B1"/>
    <w:rsid w:val="002660D8"/>
    <w:rsid w:val="00297789"/>
    <w:rsid w:val="002D33C7"/>
    <w:rsid w:val="00414543"/>
    <w:rsid w:val="0043135C"/>
    <w:rsid w:val="00505CDD"/>
    <w:rsid w:val="00560663"/>
    <w:rsid w:val="00577F91"/>
    <w:rsid w:val="00607AB5"/>
    <w:rsid w:val="0065186B"/>
    <w:rsid w:val="00697CBE"/>
    <w:rsid w:val="007F3A5F"/>
    <w:rsid w:val="00820858"/>
    <w:rsid w:val="008369BD"/>
    <w:rsid w:val="00953874"/>
    <w:rsid w:val="009548E7"/>
    <w:rsid w:val="009740FF"/>
    <w:rsid w:val="00B06214"/>
    <w:rsid w:val="00B47B3A"/>
    <w:rsid w:val="00B727AD"/>
    <w:rsid w:val="00BA48A7"/>
    <w:rsid w:val="00BA73CD"/>
    <w:rsid w:val="00D52579"/>
    <w:rsid w:val="00DD3E89"/>
    <w:rsid w:val="00DF77BE"/>
    <w:rsid w:val="00E33DB8"/>
    <w:rsid w:val="00E51873"/>
    <w:rsid w:val="00E54B82"/>
    <w:rsid w:val="00E86A4A"/>
    <w:rsid w:val="00F9413C"/>
    <w:rsid w:val="00FE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7BE"/>
    <w:rPr>
      <w:color w:val="0000FF"/>
      <w:u w:val="single"/>
    </w:rPr>
  </w:style>
  <w:style w:type="paragraph" w:styleId="ListParagraph">
    <w:name w:val="List Paragraph"/>
    <w:basedOn w:val="Normal"/>
    <w:uiPriority w:val="34"/>
    <w:qFormat/>
    <w:rsid w:val="00DF77BE"/>
    <w:pPr>
      <w:spacing w:after="200" w:line="276" w:lineRule="auto"/>
      <w:ind w:left="720"/>
      <w:contextualSpacing/>
    </w:pPr>
    <w:rPr>
      <w:rFonts w:asciiTheme="minorHAnsi" w:eastAsiaTheme="minorHAnsi" w:hAnsiTheme="minorHAnsi" w:cstheme="minorBidi"/>
      <w:sz w:val="22"/>
      <w:szCs w:val="22"/>
    </w:rPr>
  </w:style>
  <w:style w:type="paragraph" w:customStyle="1" w:styleId="DefaultText">
    <w:name w:val="Default Text"/>
    <w:basedOn w:val="Normal"/>
    <w:rsid w:val="00DF77BE"/>
    <w:rPr>
      <w:szCs w:val="20"/>
    </w:rPr>
  </w:style>
  <w:style w:type="paragraph" w:styleId="BodyText">
    <w:name w:val="Body Text"/>
    <w:basedOn w:val="Normal"/>
    <w:link w:val="BodyTextChar"/>
    <w:rsid w:val="000E7D1C"/>
    <w:rPr>
      <w:sz w:val="22"/>
      <w:szCs w:val="20"/>
    </w:rPr>
  </w:style>
  <w:style w:type="character" w:customStyle="1" w:styleId="BodyTextChar">
    <w:name w:val="Body Text Char"/>
    <w:basedOn w:val="DefaultParagraphFont"/>
    <w:link w:val="BodyText"/>
    <w:rsid w:val="000E7D1C"/>
    <w:rPr>
      <w:sz w:val="22"/>
      <w:lang w:eastAsia="en-US"/>
    </w:rPr>
  </w:style>
  <w:style w:type="paragraph" w:styleId="NormalWeb">
    <w:name w:val="Normal (Web)"/>
    <w:basedOn w:val="Normal"/>
    <w:uiPriority w:val="99"/>
    <w:unhideWhenUsed/>
    <w:rsid w:val="002374B1"/>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7BE"/>
    <w:rPr>
      <w:color w:val="0000FF"/>
      <w:u w:val="single"/>
    </w:rPr>
  </w:style>
  <w:style w:type="paragraph" w:styleId="ListParagraph">
    <w:name w:val="List Paragraph"/>
    <w:basedOn w:val="Normal"/>
    <w:uiPriority w:val="34"/>
    <w:qFormat/>
    <w:rsid w:val="00DF77BE"/>
    <w:pPr>
      <w:spacing w:after="200" w:line="276" w:lineRule="auto"/>
      <w:ind w:left="720"/>
      <w:contextualSpacing/>
    </w:pPr>
    <w:rPr>
      <w:rFonts w:asciiTheme="minorHAnsi" w:eastAsiaTheme="minorHAnsi" w:hAnsiTheme="minorHAnsi" w:cstheme="minorBidi"/>
      <w:sz w:val="22"/>
      <w:szCs w:val="22"/>
    </w:rPr>
  </w:style>
  <w:style w:type="paragraph" w:customStyle="1" w:styleId="DefaultText">
    <w:name w:val="Default Text"/>
    <w:basedOn w:val="Normal"/>
    <w:rsid w:val="00DF77BE"/>
    <w:rPr>
      <w:szCs w:val="20"/>
    </w:rPr>
  </w:style>
  <w:style w:type="paragraph" w:styleId="BodyText">
    <w:name w:val="Body Text"/>
    <w:basedOn w:val="Normal"/>
    <w:link w:val="BodyTextChar"/>
    <w:rsid w:val="000E7D1C"/>
    <w:rPr>
      <w:sz w:val="22"/>
      <w:szCs w:val="20"/>
    </w:rPr>
  </w:style>
  <w:style w:type="character" w:customStyle="1" w:styleId="BodyTextChar">
    <w:name w:val="Body Text Char"/>
    <w:basedOn w:val="DefaultParagraphFont"/>
    <w:link w:val="BodyText"/>
    <w:rsid w:val="000E7D1C"/>
    <w:rPr>
      <w:sz w:val="22"/>
      <w:lang w:eastAsia="en-US"/>
    </w:rPr>
  </w:style>
  <w:style w:type="paragraph" w:styleId="NormalWeb">
    <w:name w:val="Normal (Web)"/>
    <w:basedOn w:val="Normal"/>
    <w:uiPriority w:val="99"/>
    <w:unhideWhenUsed/>
    <w:rsid w:val="002374B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5852">
      <w:bodyDiv w:val="1"/>
      <w:marLeft w:val="0"/>
      <w:marRight w:val="0"/>
      <w:marTop w:val="0"/>
      <w:marBottom w:val="0"/>
      <w:divBdr>
        <w:top w:val="none" w:sz="0" w:space="0" w:color="auto"/>
        <w:left w:val="none" w:sz="0" w:space="0" w:color="auto"/>
        <w:bottom w:val="none" w:sz="0" w:space="0" w:color="auto"/>
        <w:right w:val="none" w:sz="0" w:space="0" w:color="auto"/>
      </w:divBdr>
    </w:div>
    <w:div w:id="294919080">
      <w:bodyDiv w:val="1"/>
      <w:marLeft w:val="0"/>
      <w:marRight w:val="0"/>
      <w:marTop w:val="0"/>
      <w:marBottom w:val="0"/>
      <w:divBdr>
        <w:top w:val="none" w:sz="0" w:space="0" w:color="auto"/>
        <w:left w:val="none" w:sz="0" w:space="0" w:color="auto"/>
        <w:bottom w:val="none" w:sz="0" w:space="0" w:color="auto"/>
        <w:right w:val="none" w:sz="0" w:space="0" w:color="auto"/>
      </w:divBdr>
      <w:divsChild>
        <w:div w:id="1800296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039729">
      <w:bodyDiv w:val="1"/>
      <w:marLeft w:val="0"/>
      <w:marRight w:val="0"/>
      <w:marTop w:val="0"/>
      <w:marBottom w:val="0"/>
      <w:divBdr>
        <w:top w:val="none" w:sz="0" w:space="0" w:color="auto"/>
        <w:left w:val="none" w:sz="0" w:space="0" w:color="auto"/>
        <w:bottom w:val="none" w:sz="0" w:space="0" w:color="auto"/>
        <w:right w:val="none" w:sz="0" w:space="0" w:color="auto"/>
      </w:divBdr>
    </w:div>
    <w:div w:id="1349915698">
      <w:bodyDiv w:val="1"/>
      <w:marLeft w:val="0"/>
      <w:marRight w:val="0"/>
      <w:marTop w:val="0"/>
      <w:marBottom w:val="0"/>
      <w:divBdr>
        <w:top w:val="none" w:sz="0" w:space="0" w:color="auto"/>
        <w:left w:val="none" w:sz="0" w:space="0" w:color="auto"/>
        <w:bottom w:val="none" w:sz="0" w:space="0" w:color="auto"/>
        <w:right w:val="none" w:sz="0" w:space="0" w:color="auto"/>
      </w:divBdr>
    </w:div>
    <w:div w:id="1567957559">
      <w:bodyDiv w:val="1"/>
      <w:marLeft w:val="0"/>
      <w:marRight w:val="0"/>
      <w:marTop w:val="0"/>
      <w:marBottom w:val="0"/>
      <w:divBdr>
        <w:top w:val="none" w:sz="0" w:space="0" w:color="auto"/>
        <w:left w:val="none" w:sz="0" w:space="0" w:color="auto"/>
        <w:bottom w:val="none" w:sz="0" w:space="0" w:color="auto"/>
        <w:right w:val="none" w:sz="0" w:space="0" w:color="auto"/>
      </w:divBdr>
      <w:divsChild>
        <w:div w:id="943807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microsoft.com/office/2007/relationships/stylesWithEffects" Target="stylesWithEffect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kcaa.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vt:lpstr>
    </vt:vector>
  </TitlesOfParts>
  <Company>Hewlett-Packard</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David R Ralph</dc:creator>
  <cp:lastModifiedBy>Mike Peel</cp:lastModifiedBy>
  <cp:revision>2</cp:revision>
  <cp:lastPrinted>2017-02-02T12:39:00Z</cp:lastPrinted>
  <dcterms:created xsi:type="dcterms:W3CDTF">2017-05-11T16:16:00Z</dcterms:created>
  <dcterms:modified xsi:type="dcterms:W3CDTF">2017-05-11T16:16:00Z</dcterms:modified>
</cp:coreProperties>
</file>